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7813" w14:textId="77777777" w:rsidR="0045570F" w:rsidRPr="00757427" w:rsidRDefault="0045570F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1A5C59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6C55AE4D" w14:textId="77777777" w:rsidR="009B0970" w:rsidRPr="00757427" w:rsidRDefault="009B0970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0CB670" w14:textId="77777777" w:rsidR="009B0970" w:rsidRPr="00757427" w:rsidRDefault="009B0970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BFA0E8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2A8CC34B" w14:textId="77777777" w:rsidR="009B0970" w:rsidRPr="00757427" w:rsidRDefault="009B0970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CD402" w14:textId="77777777" w:rsidR="009B0970" w:rsidRPr="00757427" w:rsidRDefault="009B0970" w:rsidP="009B0970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УРЕДБУ </w:t>
      </w:r>
    </w:p>
    <w:p w14:paraId="53CE40AB" w14:textId="77777777" w:rsidR="00651AEF" w:rsidRPr="00757427" w:rsidRDefault="009B0970" w:rsidP="009B0970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w:t>
      </w:r>
    </w:p>
    <w:p w14:paraId="2A93C859" w14:textId="77777777" w:rsidR="009B0970" w:rsidRPr="00757427" w:rsidRDefault="009B0970" w:rsidP="009B0970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0279CB36" w14:textId="77777777" w:rsidR="009B0970" w:rsidRPr="00757427" w:rsidRDefault="009B0970" w:rsidP="009B0970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15759808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1.</w:t>
      </w:r>
    </w:p>
    <w:p w14:paraId="5B563456" w14:textId="77777777" w:rsidR="00651AEF" w:rsidRPr="00757427" w:rsidRDefault="00CD5A4A" w:rsidP="0050744E">
      <w:pPr>
        <w:pStyle w:val="1tekst"/>
        <w:ind w:left="0" w:right="147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Овом уредбом прописује се привремена мера ограничавања цене гаса и право на надокнаду разлике у цени природног гаса набављеног из увоза или произведеног у Републици Србији која се користи за обрачун цене за даљу продају и основне цене, субјекти који имају право на надокнаду разлике у цени, поступак остваривања права на надокнаду, образовање цене природног гаса набављеног из увоза или произведеног у Републици Србији која се користи за обрачун цене за даљу продају, ради спречавања поремећаја на тржишту снабдевања природним гасом.</w:t>
      </w:r>
    </w:p>
    <w:p w14:paraId="1522B863" w14:textId="77777777" w:rsidR="00651AEF" w:rsidRPr="00757427" w:rsidRDefault="00CD5A4A" w:rsidP="0050744E">
      <w:pPr>
        <w:pStyle w:val="1tekst"/>
        <w:ind w:left="0" w:right="147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Ова уредба односи се искључиво на количине природног гаса намењеног за потрошњу на територији Републике Србије.</w:t>
      </w:r>
    </w:p>
    <w:p w14:paraId="70086C14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272B5D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2.</w:t>
      </w:r>
    </w:p>
    <w:p w14:paraId="0FB73813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Основна цена природног гаса је јединична цена природног гаса из увоза или произведеног у Републици Србији која се користи за обрачун цене за даљу продају снабдевачима, јавним снабдевачима и крајњим купцима и образује се у висини просечне јединичне цене природног гаса за месец новембар 2021. године</w:t>
      </w:r>
      <w:r w:rsidR="00686354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, која је  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1B86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увећана </w:t>
      </w:r>
      <w:r w:rsidR="00C03640" w:rsidRPr="00757427">
        <w:rPr>
          <w:rFonts w:ascii="Times New Roman" w:hAnsi="Times New Roman" w:cs="Times New Roman"/>
          <w:sz w:val="24"/>
          <w:szCs w:val="24"/>
          <w:lang w:val="sr-Cyrl-CS"/>
        </w:rPr>
        <w:t>до највише</w:t>
      </w:r>
      <w:r w:rsidR="00D31B86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12%</w:t>
      </w:r>
      <w:r w:rsidR="009402F9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C03640" w:rsidRPr="00757427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9402F9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јула 2022. године, а која се </w:t>
      </w:r>
      <w:r w:rsidR="00DF3E0B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</w:t>
      </w:r>
      <w:r w:rsidR="00D31B86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увећава 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до највише </w:t>
      </w:r>
      <w:r w:rsidR="00686354" w:rsidRPr="00757427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141BA9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% </w:t>
      </w:r>
      <w:r w:rsidR="009402F9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од 1. јануара 2023. године 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изражене у РСД/kWh (у даљем тексту: Основна цена).</w:t>
      </w:r>
    </w:p>
    <w:p w14:paraId="02EEE79B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Просечна јединична цена природног гаса је пондерисана јединична цена природног гаса свих количина из увоза или произведеног у Републици Србији у складу са дугорочним уговором о снабдевању гасом и припадајућим анексима за једног енергетског субјекта из става </w:t>
      </w:r>
      <w:r w:rsidR="005A0C2D" w:rsidRPr="0075742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. овог члана изражена у РСД/ kWh.</w:t>
      </w:r>
    </w:p>
    <w:p w14:paraId="2237C95A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Основну цену из става 1. овог члана примењују енергетски субјекти који обављају енергетске делатности снабдевање природним гасом и снабдевање на велико природним гасом и енергетски субјект који производи природни гас.</w:t>
      </w:r>
    </w:p>
    <w:p w14:paraId="51344356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080937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3.</w:t>
      </w:r>
    </w:p>
    <w:p w14:paraId="18566E0E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5A0C2D" w:rsidRPr="0075742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. ове уредбе имају право на надокнаду разлике у цени између цене по којој је природни гас набављен из увоза или произведен у Републици Србији и Основне цене, за количине природног гаса набављене из увоза или произведеног у Републици Србији, а који је испоручен снабдевачима, јавним снабдевачима и крајњим купцима, почев од 1. јануара 2023. закључно са 30. априлом 2023. године.</w:t>
      </w:r>
      <w:r w:rsidRPr="00757427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46C8D837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Средства за исплату по основу оствареног права на надокнаду разлике у цени из става 1. овог члана обезбеђују се из буџета Републике Србије.</w:t>
      </w:r>
    </w:p>
    <w:p w14:paraId="221B9A9C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Изузетно од става 2. овог члана, Влада може, на предлог министарства надлежног за послове енергетике, одлучити о другачијем начину остваривања права на надокнаду разлике у цени из става 1. овог члана.</w:t>
      </w:r>
    </w:p>
    <w:p w14:paraId="18072A57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F01303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4.</w:t>
      </w:r>
    </w:p>
    <w:p w14:paraId="461637E6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Ради евидентирања и одобравања средстава за надокнаду разлике у цени из члана 3. став 1. ове уредбе субјекти из члана 2. став </w:t>
      </w:r>
      <w:r w:rsidR="005A0C2D" w:rsidRPr="0075742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. ове уредбе подносе захтев министарству надлежном за послове енергетике.</w:t>
      </w:r>
    </w:p>
    <w:p w14:paraId="5D6B5C47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Захтев из става 1. овог члана садржи: податке о подносиоцу и о делатности коју обавља, количине природног гаса за које се подноси захтев за исплату надокнаде разлике у цени изражене у kWh, цену за kWh природног гаса из новембра 2021. године у РСД/kWh, количину природног гаса испорученог другом снабдевачу, јавном снабдевачу, односно крајњем купцу изражену у kWh, цену за kWh природног гаса по којој је гас испоручен другом снабдевачу, јавном снабдевачу, односно крајњем купцу у РСД/ kWh и износ разлике у цени изражен у РСД.</w:t>
      </w:r>
    </w:p>
    <w:p w14:paraId="7ABFF4F1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Уз захтев из става 2. овог члана доставља се:</w:t>
      </w:r>
    </w:p>
    <w:p w14:paraId="3124C9FF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1) одговарајућа веродостојна рачуноводствена исправа на основу које се може јасно и недвосмислено утврдити цена по којој је природни гас набављен из увоза у новембру 2021. године, као и количине природног гаса на које се ова цена односи. Уколико у рачуноводственој исправи количине и цена нису изражени у јединици мере kWh у складу са став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прерачун;</w:t>
      </w:r>
    </w:p>
    <w:p w14:paraId="6B660CA2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2)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набављен из увоза, односно произведен као и количине природног гаса на које се ова цена односи. Уколико у рачуноводственој исправи количине и цена нису изражени у јединици мере kWh у складу са 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ставом 2. овог члана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прерачун;</w:t>
      </w:r>
    </w:p>
    <w:p w14:paraId="44FF8A41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3) доказ о купопродаји девиза који је у корелацији са рачуном и даном увоза природног гаса из тачке 2) овог става у случају увоза;</w:t>
      </w:r>
    </w:p>
    <w:p w14:paraId="1A67AC91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4) одговарајућа царинска документација којом се потврђује увоз природног гаса за који се тражи исплата надокнаде за разлику у цени која прати у подацима одговарајућу веродостојну рачуноводствену исправу из тачке 2) овог става у случају увоза;</w:t>
      </w:r>
    </w:p>
    <w:p w14:paraId="1653FF0F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5) протоколи о примопредаји гаса закључени са добављачима и операторима транспортног система природног гаса за обрачунски период;</w:t>
      </w:r>
    </w:p>
    <w:p w14:paraId="2F6CA7C2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6) изјава под пуном материјалном и кривичном одговорношћу законског заступника субјекта који подноси захтев, да су количине природног гаса из тачке 2) овог става набављене, односно произведене под најповољнијим условима;</w:t>
      </w:r>
    </w:p>
    <w:p w14:paraId="766C97FD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7) одговарајућа веродостојна рачуноводствена исправа, која мора да садржи датум и време реализованог промета, на основу које се може јасно и недвосмислено утврдити цена по којој је природни гас продат снабдевачу, јавном снабдевачу или крајњем купцу, на које се ова цена односи. Уколико у рачуноводственој исправи количине и цена нису изражени у јединици мере kWh у складу са 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ставом 2. овог члана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, уз исправу се доставља и одговарајући образложени прерачун.</w:t>
      </w:r>
    </w:p>
    <w:p w14:paraId="3F0FAEEF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Влада ће образовати Комисију за евидентирање и одобравање средстава за надокнаду разлике у цени из члана 3. став 1. ове уредбе, као и за праћење реализације ове уредбе.</w:t>
      </w:r>
    </w:p>
    <w:p w14:paraId="57B6E190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Комисија из става 4. овог члана може од подносиоца захтева тражити и додатне доказе.</w:t>
      </w:r>
    </w:p>
    <w:p w14:paraId="1DF829E1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Изглед и садржај обрасца захтева из става 1. овог члана дат је у Прилогу 1 – Образац захтева, који је одштампан уз ову уредбу и чини њен саставни део, при чему свака страна захтева мора бити потписана од стране законског заступника подносиоца захтева.</w:t>
      </w:r>
    </w:p>
    <w:p w14:paraId="546B6B0A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F6315B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5.</w:t>
      </w:r>
    </w:p>
    <w:p w14:paraId="7AD037E9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из члана 2. став 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. ове уредбе обрачунавају цене за даљу продају у складу са постојећим методологијама и уговорима, односно елементима уговора о продаји природног гаса.</w:t>
      </w:r>
    </w:p>
    <w:p w14:paraId="20FDED44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841ADA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6.</w:t>
      </w:r>
    </w:p>
    <w:p w14:paraId="0F06EC2C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Одговорност за тачност приказаних података у складу са овом уредбом сноси искључиво субјект из члана 2. став </w:t>
      </w:r>
      <w:r w:rsidR="005A0C2D" w:rsidRPr="0075742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. ове уредбе, односно његов законски заступник.</w:t>
      </w:r>
    </w:p>
    <w:p w14:paraId="179F18B2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Комисија из члана 4. став 4. ове уредбе искључиво врши проверу испуњености формалних услова из ове уредбе и не оцењује техничку документацију и не испитује веродостојност докумената достављених у вези са одредбама ове уредбе.</w:t>
      </w:r>
    </w:p>
    <w:p w14:paraId="4D832DCB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80A960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7.</w:t>
      </w:r>
    </w:p>
    <w:p w14:paraId="2EEE9F8B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На основу достављене документације из члана 4. ове уредбе министарство надлежно за послове енергетике додељује субвенције на основу претходне сагласности Владе, а у складу са ликвидним могућностима буџета Републике Србије.</w:t>
      </w:r>
    </w:p>
    <w:p w14:paraId="136B5EE8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24A1BB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8.</w:t>
      </w:r>
    </w:p>
    <w:p w14:paraId="2D5D464C" w14:textId="77777777" w:rsidR="00D65889" w:rsidRPr="00757427" w:rsidRDefault="0019173B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Поступци започети по захтевима ради остваривања права на надокнаду разлике у цени између цене по којој је природни гас набављен из увоза или произведен у Републици Србији и Основне цене, а који је испоручен снабдевачима, јавним снабдевачима и крајњим купцима, окончаће се у складу са одредбама прописа који су важили до ступања на снагу ове уредбе.</w:t>
      </w:r>
    </w:p>
    <w:p w14:paraId="6E5E9066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D67B23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9.</w:t>
      </w:r>
    </w:p>
    <w:p w14:paraId="0B3EBEB7" w14:textId="77777777" w:rsidR="00651AEF" w:rsidRPr="00757427" w:rsidRDefault="00CD5A4A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Даном 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почетка примене 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ове уредбе престаје да важи Уредба о привременој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 („Службени гласник РС”, број 83/22).</w:t>
      </w:r>
    </w:p>
    <w:p w14:paraId="01273386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F04244" w14:textId="77777777" w:rsidR="00651AEF" w:rsidRPr="00757427" w:rsidRDefault="00CD5A4A" w:rsidP="009B0970">
      <w:pPr>
        <w:pStyle w:val="4clan"/>
        <w:spacing w:before="0" w:after="0"/>
        <w:rPr>
          <w:rFonts w:ascii="Times New Roman" w:hAnsi="Times New Roman" w:cs="Times New Roman"/>
          <w:b w:val="0"/>
          <w:lang w:val="sr-Cyrl-CS"/>
        </w:rPr>
      </w:pPr>
      <w:r w:rsidRPr="00757427">
        <w:rPr>
          <w:rFonts w:ascii="Times New Roman" w:hAnsi="Times New Roman" w:cs="Times New Roman"/>
          <w:b w:val="0"/>
          <w:lang w:val="sr-Cyrl-CS"/>
        </w:rPr>
        <w:t>Члан 10.</w:t>
      </w:r>
    </w:p>
    <w:p w14:paraId="372B1973" w14:textId="77777777" w:rsidR="00651AEF" w:rsidRPr="00757427" w:rsidRDefault="003C30DD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</w:t>
      </w:r>
      <w:r w:rsidR="00CD5A4A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</w:t>
      </w:r>
      <w:r w:rsidR="00876C2A" w:rsidRPr="00757427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Србије”, а почиње да се примењује од 1. јануара 2023. године.</w:t>
      </w:r>
    </w:p>
    <w:p w14:paraId="0B7C218E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1FF0B8" w14:textId="77777777" w:rsidR="00A4502C" w:rsidRPr="00757427" w:rsidRDefault="00A4502C" w:rsidP="009B0970">
      <w:pPr>
        <w:pStyle w:val="1tekst"/>
        <w:ind w:left="0"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629C28" w14:textId="77777777" w:rsidR="00651AEF" w:rsidRPr="00892A4B" w:rsidRDefault="00A4502C" w:rsidP="00A4502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CD5A4A" w:rsidRPr="00757427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Pr="0075742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D5A4A"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2A4B">
        <w:rPr>
          <w:rFonts w:ascii="Times New Roman" w:hAnsi="Times New Roman" w:cs="Times New Roman"/>
          <w:sz w:val="24"/>
          <w:szCs w:val="24"/>
          <w:lang w:val="en-US"/>
        </w:rPr>
        <w:t>110-10455/2022-2</w:t>
      </w:r>
    </w:p>
    <w:p w14:paraId="0A0D9828" w14:textId="77777777" w:rsidR="00651AEF" w:rsidRDefault="00CD5A4A" w:rsidP="00A4502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892A4B">
        <w:rPr>
          <w:rFonts w:ascii="Times New Roman" w:hAnsi="Times New Roman" w:cs="Times New Roman"/>
          <w:sz w:val="24"/>
          <w:szCs w:val="24"/>
          <w:lang w:val="sr-Cyrl-RS"/>
        </w:rPr>
        <w:t>15. децембра 2022. године</w:t>
      </w:r>
    </w:p>
    <w:p w14:paraId="4692E00B" w14:textId="77777777" w:rsidR="00892A4B" w:rsidRPr="00892A4B" w:rsidRDefault="00892A4B" w:rsidP="00A4502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A9D19A" w14:textId="77777777" w:rsidR="00651AEF" w:rsidRPr="00757427" w:rsidRDefault="00A4502C" w:rsidP="009B0970">
      <w:pPr>
        <w:pStyle w:val="1tek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0CDABEFD" w14:textId="77777777" w:rsidR="00A4502C" w:rsidRPr="00757427" w:rsidRDefault="00A4502C" w:rsidP="00A4502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DDB2AC" w14:textId="77777777" w:rsidR="00A4502C" w:rsidRPr="00757427" w:rsidRDefault="00A4502C" w:rsidP="00A4502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1C4441" w14:textId="77777777" w:rsidR="00CD5A4A" w:rsidRDefault="00A4502C" w:rsidP="00A4502C">
      <w:pPr>
        <w:pStyle w:val="1tekst"/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757427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</w:t>
      </w:r>
    </w:p>
    <w:p w14:paraId="09734E4E" w14:textId="77777777" w:rsidR="00892A4B" w:rsidRDefault="00892A4B" w:rsidP="00A4502C">
      <w:pPr>
        <w:pStyle w:val="1tekst"/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FADE6" w14:textId="77777777" w:rsidR="00892A4B" w:rsidRPr="00757427" w:rsidRDefault="00892A4B" w:rsidP="00A4502C">
      <w:pPr>
        <w:pStyle w:val="1tekst"/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892A4B" w:rsidRPr="00757427" w:rsidSect="009B0970">
      <w:footerReference w:type="default" r:id="rId6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57EE" w14:textId="77777777" w:rsidR="006A6A7C" w:rsidRDefault="006A6A7C" w:rsidP="009B0970">
      <w:r>
        <w:separator/>
      </w:r>
    </w:p>
  </w:endnote>
  <w:endnote w:type="continuationSeparator" w:id="0">
    <w:p w14:paraId="151DF4B0" w14:textId="77777777" w:rsidR="006A6A7C" w:rsidRDefault="006A6A7C" w:rsidP="009B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0451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0B8FA6" w14:textId="77777777" w:rsidR="009B0970" w:rsidRDefault="009B09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A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92A92D" w14:textId="77777777" w:rsidR="009B0970" w:rsidRDefault="009B0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821D6" w14:textId="77777777" w:rsidR="006A6A7C" w:rsidRDefault="006A6A7C" w:rsidP="009B0970">
      <w:r>
        <w:separator/>
      </w:r>
    </w:p>
  </w:footnote>
  <w:footnote w:type="continuationSeparator" w:id="0">
    <w:p w14:paraId="0B2914C6" w14:textId="77777777" w:rsidR="006A6A7C" w:rsidRDefault="006A6A7C" w:rsidP="009B0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3B3"/>
    <w:rsid w:val="00063CB1"/>
    <w:rsid w:val="00100945"/>
    <w:rsid w:val="00141BA9"/>
    <w:rsid w:val="001907C5"/>
    <w:rsid w:val="0019173B"/>
    <w:rsid w:val="0026701F"/>
    <w:rsid w:val="003210F9"/>
    <w:rsid w:val="003C30DD"/>
    <w:rsid w:val="003F761D"/>
    <w:rsid w:val="00440FEE"/>
    <w:rsid w:val="0045570F"/>
    <w:rsid w:val="00495869"/>
    <w:rsid w:val="0050744E"/>
    <w:rsid w:val="00582D0D"/>
    <w:rsid w:val="005A0C2D"/>
    <w:rsid w:val="005B4F11"/>
    <w:rsid w:val="00651AEF"/>
    <w:rsid w:val="00686354"/>
    <w:rsid w:val="00686622"/>
    <w:rsid w:val="006A6A7C"/>
    <w:rsid w:val="0072635B"/>
    <w:rsid w:val="0074203C"/>
    <w:rsid w:val="00757427"/>
    <w:rsid w:val="00876C2A"/>
    <w:rsid w:val="00892A4B"/>
    <w:rsid w:val="009402F9"/>
    <w:rsid w:val="00985839"/>
    <w:rsid w:val="009B0970"/>
    <w:rsid w:val="00A4502C"/>
    <w:rsid w:val="00AC5BC7"/>
    <w:rsid w:val="00B54D78"/>
    <w:rsid w:val="00C03640"/>
    <w:rsid w:val="00CB4500"/>
    <w:rsid w:val="00CD5A4A"/>
    <w:rsid w:val="00D31B86"/>
    <w:rsid w:val="00D65889"/>
    <w:rsid w:val="00DF3E0B"/>
    <w:rsid w:val="00EC23B3"/>
    <w:rsid w:val="00F04CBD"/>
    <w:rsid w:val="00F32F2C"/>
    <w:rsid w:val="00FB41A6"/>
    <w:rsid w:val="00F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90F658"/>
  <w15:chartTrackingRefBased/>
  <w15:docId w15:val="{BB4AB29B-38D0-4C87-B5C3-9A35D30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7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0F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09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97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0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97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vt:lpstr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привремeној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</dc:title>
  <dc:subject/>
  <dc:creator>Snežana Ristić</dc:creator>
  <cp:keywords/>
  <dc:description/>
  <cp:lastModifiedBy>Ivana Vojinović</cp:lastModifiedBy>
  <cp:revision>2</cp:revision>
  <cp:lastPrinted>2022-12-15T09:20:00Z</cp:lastPrinted>
  <dcterms:created xsi:type="dcterms:W3CDTF">2022-12-15T15:23:00Z</dcterms:created>
  <dcterms:modified xsi:type="dcterms:W3CDTF">2022-12-15T15:23:00Z</dcterms:modified>
</cp:coreProperties>
</file>