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926829" w:rsidRDefault="006961E3" w:rsidP="006130E2">
      <w:pPr>
        <w:ind w:left="-720" w:firstLine="720"/>
        <w:jc w:val="center"/>
        <w:rPr>
          <w:lang w:val="sr-Cyrl-CS"/>
        </w:rPr>
      </w:pPr>
      <w:r w:rsidRPr="00926829">
        <w:rPr>
          <w:lang w:val="sr-Cyrl-CS"/>
        </w:rPr>
        <w:t>О Б Р А З Л О Ж Е Њ Е</w:t>
      </w:r>
    </w:p>
    <w:p w:rsidR="00113ACC" w:rsidRPr="00926829" w:rsidRDefault="00113ACC" w:rsidP="006130E2">
      <w:pPr>
        <w:ind w:left="-720" w:firstLine="720"/>
        <w:jc w:val="center"/>
        <w:rPr>
          <w:lang w:val="sr-Cyrl-CS"/>
        </w:rPr>
      </w:pPr>
    </w:p>
    <w:p w:rsidR="00FC1322" w:rsidRPr="00926829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926829" w:rsidRDefault="006961E3" w:rsidP="006130E2">
      <w:pPr>
        <w:rPr>
          <w:bCs/>
          <w:lang w:val="sr-Cyrl-CS"/>
        </w:rPr>
      </w:pPr>
      <w:r w:rsidRPr="00926829">
        <w:rPr>
          <w:bCs/>
          <w:lang w:val="sr-Cyrl-CS"/>
        </w:rPr>
        <w:t xml:space="preserve"> </w:t>
      </w:r>
      <w:r w:rsidRPr="00926829">
        <w:rPr>
          <w:bCs/>
          <w:lang w:val="sr-Cyrl-CS"/>
        </w:rPr>
        <w:tab/>
        <w:t>I. УСТАВНИ ОСНОВ ЗА ДОНОШЕЊЕ ЗАКОНА</w:t>
      </w:r>
    </w:p>
    <w:p w:rsidR="006961E3" w:rsidRPr="00926829" w:rsidRDefault="006961E3" w:rsidP="006130E2">
      <w:pPr>
        <w:rPr>
          <w:bCs/>
          <w:lang w:val="sr-Cyrl-CS"/>
        </w:rPr>
      </w:pPr>
    </w:p>
    <w:p w:rsidR="0040226C" w:rsidRPr="00926829" w:rsidRDefault="006961E3" w:rsidP="006130E2">
      <w:pPr>
        <w:jc w:val="both"/>
        <w:rPr>
          <w:lang w:val="sr-Cyrl-CS"/>
        </w:rPr>
      </w:pPr>
      <w:r w:rsidRPr="00926829">
        <w:rPr>
          <w:lang w:val="sr-Cyrl-CS"/>
        </w:rPr>
        <w:t xml:space="preserve"> </w:t>
      </w:r>
      <w:r w:rsidRPr="00926829">
        <w:rPr>
          <w:lang w:val="sr-Cyrl-CS"/>
        </w:rPr>
        <w:tab/>
      </w:r>
      <w:r w:rsidR="0040226C" w:rsidRPr="00926829">
        <w:rPr>
          <w:lang w:val="sr-Cyrl-CS"/>
        </w:rPr>
        <w:t>Уставни основ за доношење овог закона садржан је у одредби члана 9</w:t>
      </w:r>
      <w:r w:rsidR="003C4052" w:rsidRPr="00926829">
        <w:rPr>
          <w:lang w:val="sr-Cyrl-CS"/>
        </w:rPr>
        <w:t>3</w:t>
      </w:r>
      <w:r w:rsidR="0040226C" w:rsidRPr="00926829">
        <w:rPr>
          <w:lang w:val="sr-Cyrl-CS"/>
        </w:rPr>
        <w:t xml:space="preserve">. став 1. Устава Републике Србије, којом је прописано да </w:t>
      </w:r>
      <w:r w:rsidR="003C4052" w:rsidRPr="00926829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926829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</w:p>
    <w:p w:rsidR="006961E3" w:rsidRPr="00926829" w:rsidRDefault="0040226C" w:rsidP="006130E2">
      <w:pPr>
        <w:jc w:val="both"/>
        <w:rPr>
          <w:lang w:val="sr-Cyrl-CS"/>
        </w:rPr>
      </w:pPr>
      <w:r w:rsidRPr="00926829">
        <w:rPr>
          <w:lang w:val="sr-Cyrl-CS"/>
        </w:rPr>
        <w:t xml:space="preserve"> </w:t>
      </w:r>
    </w:p>
    <w:p w:rsidR="006961E3" w:rsidRPr="00926829" w:rsidRDefault="006961E3" w:rsidP="006130E2">
      <w:pPr>
        <w:ind w:firstLine="720"/>
        <w:jc w:val="both"/>
        <w:rPr>
          <w:lang w:val="sr-Cyrl-CS"/>
        </w:rPr>
      </w:pPr>
      <w:r w:rsidRPr="00926829">
        <w:rPr>
          <w:bCs/>
          <w:lang w:val="sr-Cyrl-CS"/>
        </w:rPr>
        <w:t xml:space="preserve"> II. РАЗЛОЗИ ЗА ДОНОШЕЊЕ ЗАКОНА</w:t>
      </w:r>
      <w:r w:rsidR="0069359B" w:rsidRPr="00926829">
        <w:rPr>
          <w:bCs/>
          <w:lang w:val="sr-Cyrl-CS"/>
        </w:rPr>
        <w:t xml:space="preserve"> - ПОТВРЂИВАЊЕ</w:t>
      </w:r>
    </w:p>
    <w:p w:rsidR="006961E3" w:rsidRPr="00926829" w:rsidRDefault="006961E3" w:rsidP="006130E2">
      <w:pPr>
        <w:rPr>
          <w:bCs/>
          <w:lang w:val="sr-Cyrl-CS"/>
        </w:rPr>
      </w:pPr>
    </w:p>
    <w:p w:rsidR="00E80D89" w:rsidRPr="00926829" w:rsidRDefault="00A552D6" w:rsidP="00321414">
      <w:pPr>
        <w:ind w:firstLine="708"/>
        <w:jc w:val="both"/>
        <w:rPr>
          <w:noProof/>
          <w:lang w:val="sr-Cyrl-CS"/>
        </w:rPr>
      </w:pPr>
      <w:r w:rsidRPr="00926829">
        <w:rPr>
          <w:lang w:val="sr-Cyrl-CS"/>
        </w:rPr>
        <w:t>Разлози за доношење овог з</w:t>
      </w:r>
      <w:r w:rsidR="00E80D89" w:rsidRPr="00926829">
        <w:rPr>
          <w:lang w:val="sr-Cyrl-CS"/>
        </w:rPr>
        <w:t>акона садржани су у одредби члана 5. став 2. Закона о јавном дугу („Службени гласник РС”, бр. 61/05, 107/09</w:t>
      </w:r>
      <w:r w:rsidR="00321414" w:rsidRPr="00926829">
        <w:rPr>
          <w:lang w:val="sr-Cyrl-CS"/>
        </w:rPr>
        <w:t xml:space="preserve">, </w:t>
      </w:r>
      <w:r w:rsidR="00E80D89" w:rsidRPr="00926829">
        <w:rPr>
          <w:lang w:val="sr-Cyrl-CS"/>
        </w:rPr>
        <w:t>78/11</w:t>
      </w:r>
      <w:r w:rsidR="00CC1AE1" w:rsidRPr="00926829">
        <w:rPr>
          <w:lang w:val="sr-Cyrl-CS"/>
        </w:rPr>
        <w:t>,</w:t>
      </w:r>
      <w:r w:rsidR="00321414" w:rsidRPr="00926829">
        <w:rPr>
          <w:lang w:val="sr-Cyrl-CS"/>
        </w:rPr>
        <w:t xml:space="preserve"> 68/15</w:t>
      </w:r>
      <w:r w:rsidR="005141EE" w:rsidRPr="00926829">
        <w:rPr>
          <w:lang w:val="sr-Cyrl-CS"/>
        </w:rPr>
        <w:t xml:space="preserve">, </w:t>
      </w:r>
      <w:r w:rsidR="00CC1AE1" w:rsidRPr="00926829">
        <w:rPr>
          <w:lang w:val="sr-Cyrl-CS"/>
        </w:rPr>
        <w:t>95/18</w:t>
      </w:r>
      <w:r w:rsidR="005141EE" w:rsidRPr="00926829">
        <w:rPr>
          <w:lang w:val="sr-Cyrl-CS"/>
        </w:rPr>
        <w:t xml:space="preserve"> и 149/20</w:t>
      </w:r>
      <w:r w:rsidR="00E80D89" w:rsidRPr="00926829">
        <w:rPr>
          <w:lang w:val="sr-Cyrl-CS"/>
        </w:rPr>
        <w:t>) према којој Народна скупштина Републике Србије одлучује о задуживању Републике Србије</w:t>
      </w:r>
      <w:r w:rsidR="000B1A47" w:rsidRPr="00926829">
        <w:rPr>
          <w:noProof/>
          <w:lang w:val="sr-Cyrl-CS"/>
        </w:rPr>
        <w:t>.</w:t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 xml:space="preserve">Саобраћајница од Појата до Прељине („Моравски коридор”) је једна од најзначајнијих саобраћајница јер повезује централне делове Републике Србије са два најважнија путна правца Коридором 10 и 11. Изградњом ове саобраћајнице биће повећана доступност општинским центрима, привредним зонама и туристичким дестинацијама. Будући аутопут биће изграђен на постојећој траси државног пута првог реда М-5 и повезиваће сва већа насељена места у региону: Ћићевац, Сталаћ, Крушевац, Трстеник, Врњачку Бању, Краљево и Чачак. </w:t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Моравски коридор је од изузетног стратешког значаја за Републику Србију, како за повезивање и већу мобилност унутар Републике Србије, тако и због регионалног значаја. Ефекти који се очекују од изградње Моравског коридора биће праћени кроз следеће показатеље: побољшање приступа и повезивања делова Републике Србије са међународним саобраћајним коридорима (10 и 11); позитивне ефекате који се огледају кроз временске уштеде, снижавање трошкова транспорта и побољшања приступачности, као последично повећање безбедности саобраћаја на целокупној мрежи аутопутева у Србији; значајан додатни позитивнан ефекат на саобраћајне токове и регионалну повезаност што ће за резултат имати већи приход у буџет Републике Србије и интензивирање комерцијалних активности на изграђеним путним токовима.</w:t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Очекује се да ће повећање конкурентности привреде дела Републике Србије који ће се Моравским коридором повезати са међународним саобраћајним коридорима бити праћено кроз индикаторе привредног и друштвеног развоја повезаних локалних самоуправа (на пример, повећање вредности БДП, повећање броја нових привредних субјеката, развој туризма и слично).</w:t>
      </w:r>
    </w:p>
    <w:p w:rsidR="008A40D8" w:rsidRPr="00926829" w:rsidRDefault="008A40D8" w:rsidP="005141EE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Законом о буџету Републике Србије за 2021. годину („Службени гласник РС”, бр. 149/20, 40/21 и 100/21</w:t>
      </w:r>
      <w:r w:rsidR="00A552D6" w:rsidRPr="00926829">
        <w:rPr>
          <w:bCs/>
          <w:noProof/>
          <w:lang w:val="sr-Cyrl-CS"/>
        </w:rPr>
        <w:t>) у члану 3.</w:t>
      </w:r>
      <w:r w:rsidRPr="00926829">
        <w:rPr>
          <w:bCs/>
          <w:noProof/>
          <w:lang w:val="sr-Cyrl-CS"/>
        </w:rPr>
        <w:t xml:space="preserve"> предвиђено је задуживање код Страних инвестиционих корпорацијама, фондовима и банкама до износа од 800.000.000 EUR за Пројекат изградње аутопута Е-761, деоница Појате-Прељина (Моравски коридор) (у даљем тексту: Пројекат), док је Законом о буџету Републике Србије за 2022. го</w:t>
      </w:r>
      <w:r w:rsidR="00A552D6" w:rsidRPr="00926829">
        <w:rPr>
          <w:bCs/>
          <w:noProof/>
          <w:lang w:val="sr-Cyrl-CS"/>
        </w:rPr>
        <w:t>дину („Службени гласник РС”, број</w:t>
      </w:r>
      <w:r w:rsidRPr="00926829">
        <w:rPr>
          <w:bCs/>
          <w:noProof/>
          <w:lang w:val="sr-Cyrl-CS"/>
        </w:rPr>
        <w:t xml:space="preserve"> 110/21</w:t>
      </w:r>
      <w:r w:rsidR="00A552D6" w:rsidRPr="00926829">
        <w:rPr>
          <w:bCs/>
          <w:noProof/>
          <w:lang w:val="sr-Cyrl-CS"/>
        </w:rPr>
        <w:t>) у члану 3.</w:t>
      </w:r>
      <w:r w:rsidRPr="00926829">
        <w:rPr>
          <w:bCs/>
          <w:noProof/>
          <w:lang w:val="sr-Cyrl-CS"/>
        </w:rPr>
        <w:t xml:space="preserve"> предвиђено задуживање код Страних инвестиционих корпорацијама, фондовима и банкама до износа од 600.000.000 EUR за финансирање предметног Пројекта.</w:t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 xml:space="preserve">Комерцијални уговор о Пројекту изградње аутопута Е-761, деоница Појате-Прељина („Моравски коридор”) закључен је 5. децембра 2019. године између Владе </w:t>
      </w:r>
      <w:r w:rsidRPr="00926829">
        <w:rPr>
          <w:noProof/>
          <w:lang w:val="sr-Cyrl-CS"/>
        </w:rPr>
        <w:lastRenderedPageBreak/>
        <w:t xml:space="preserve">Републике Србије, „Коридори Србије” д.о.о. Београд и Bechtel Enka UK Limited, Огранак Београд. </w:t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Укупна дужина Моравског коридора је око 110 км, од чега:</w:t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1. Појате-Крушевац (Кошеви): 26,5 км;</w:t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2. Крушевац (Кошеви) - Адрани: 53 км;</w:t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3. Адрани-Мрчајевци и Мрчајевци-Прељина: 30,6 км.</w:t>
      </w:r>
      <w:r w:rsidRPr="00926829">
        <w:rPr>
          <w:noProof/>
          <w:lang w:val="sr-Cyrl-CS"/>
        </w:rPr>
        <w:tab/>
      </w: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</w:p>
    <w:p w:rsidR="005141EE" w:rsidRPr="00926829" w:rsidRDefault="005141EE" w:rsidP="005141EE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 xml:space="preserve">Предуслов за закључивање кредитног аранжмана </w:t>
      </w:r>
      <w:r w:rsidR="00122854" w:rsidRPr="00926829">
        <w:rPr>
          <w:noProof/>
          <w:lang w:val="sr-Cyrl-CS"/>
        </w:rPr>
        <w:t xml:space="preserve">било </w:t>
      </w:r>
      <w:r w:rsidRPr="00926829">
        <w:rPr>
          <w:noProof/>
          <w:lang w:val="sr-Cyrl-CS"/>
        </w:rPr>
        <w:t xml:space="preserve">је потписивање Писма о ангажовању између Републике Србије и JP Morgan Chasе, National Association, London Branch. JP Morgan Chasе, National Association, London Branch ће уз подршку Извознe кредитне агенције Велике Британије обезбедити финанирање Пројекта у износу од EUR 431.685.732,79 одобрен од стране Агенције за извозно кредитирање уз сагласност JP Morgan Chasе, National Association, London Branch укључујући припадајући износ премије агенције за извозно кредитирање. </w:t>
      </w:r>
    </w:p>
    <w:p w:rsidR="00394ADD" w:rsidRPr="00926829" w:rsidRDefault="00394ADD" w:rsidP="00394ADD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Агенција за извозно кредитирање, у овом случају Извозна кредитна агенција Велике Британије (UKEF) је институција и одељење Владе Велике Британије, која пружа услуге давања зајмова и осигурања за међународне извозне послове компанијама из Велике Британије, како би се елиминисала неизвесност  извоза у друге земље. UKEF даје 100% свеобухватну гаранцију за политички и трговински ризик у погледу главнице и камате које ће доспевати на плаћање у склопу кредитних средстава одобрених од стране JP Morgan Chasе, National Association, London Branch за финанирање дела Пројекта.</w:t>
      </w:r>
    </w:p>
    <w:p w:rsidR="00394ADD" w:rsidRPr="00926829" w:rsidRDefault="00394ADD" w:rsidP="00394ADD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Закључком Владе 05 Број: 48-7492/2019 од 25. јула 2019. године утврђена је Основа за вођење преговора са JP Morgan Chasе, National Association, London Branch у вези са одобравањем кредита за финансирање Пројекта изградње инфраструктурног коридора аутопута Е-761, деоница Појате-Крушевац-Адрани-Прељина (Чачак), са регулацијом река и изградњом телекомуникационе инфраструктуре дуж коридора аутопута - „Моравски коридор” уз подршку Извознe кредитне агенције Велике Британије и усвојено је Писмо ангажовању за финансирање пројекта изградње Е-761 аутопута (Моравски коридор) уз подршку Извозне кредитне агенције Велике Британије (UKEF), између Републике Србије и JP Morgan Chasе, National Association, London Branch.</w:t>
      </w:r>
    </w:p>
    <w:p w:rsidR="00394ADD" w:rsidRPr="00926829" w:rsidRDefault="00394ADD" w:rsidP="00394ADD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 xml:space="preserve"> Ради обезбеђивања преосталог износа финансирања подржаног од стране Мултилатералне агенције за гарантовање инвестиција („МИГА”) за реализаизацију изградње Моравског коридора, а ради закључивања кредитног аранжмана, наведена институција је укључена у Основу за преговоре и оквирне финансијске услове, које ће делегација Републике Србије заступати на предстојећим преговорима за кредитни аранжман уз подршку МИГА.</w:t>
      </w:r>
    </w:p>
    <w:p w:rsidR="00394ADD" w:rsidRPr="00926829" w:rsidRDefault="00394ADD" w:rsidP="00394ADD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Закључком Владе 05 Број: 48-777/2020 од 30. јануара 2020. године стављене су ван снаге тач. 1. и 2. Закључка Владе 05 Број: 48-7492/2019 од 25. јула 2019. године и утврђена је Основа за вођење преговора са JP Morgan Chasе, National Association, London Branch у вези са одобравањем кредита за финансирање Пројекта изградње инфраструктурног коридора аутопута Е-761, деоница Појате-Крушевац-Адрани-Прељина (Чачак), са регулацијом река и изградњом телекомуникационе инфраструктуре дуж коридора аутопута - „Моравски коридор” уз подршку Извознe кредитне агенције Велике Британије и уз подршку Мултилатералне агенције за гарантовање инвестиција.</w:t>
      </w:r>
    </w:p>
    <w:p w:rsidR="00394ADD" w:rsidRPr="00926829" w:rsidRDefault="00394ADD" w:rsidP="00394ADD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Писмо о изменама и допунама уз поновљену изјаву Писма о ангажовању, за финансирање пројекта изградње Е-761 аутопута (Моравски коридор) уз подршку Извозне кредитне агенције Велике Британије (UKEF) потписано је 18. фебруара 2020. године.</w:t>
      </w:r>
    </w:p>
    <w:p w:rsidR="00394ADD" w:rsidRPr="00926829" w:rsidRDefault="00394ADD" w:rsidP="00394ADD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lastRenderedPageBreak/>
        <w:t>Након успешно окончаних преговора Влада је Закључком 05 Број: 48-5507/2021-1 од 11. јуна 2021. године прихватила Извештај са преговора са JPMORGAN Chasе Bank, N.A., London Branch, J.P. Morgan AG и Извозном кредитном агенцијом Велике Британије (UKEF) у вези са одобравањем кредита за финансирање Пројекта изградње инфраструктурног коридора аутопута Е-761, деоница Појате – Крушевац – Адрани – Прељина (Чачак), са регулацијом река и изградњом телекомуникационе инфраструктуре дуж коридора аутопута – „Моравски коридор” и усвoјила Нацрт уговора о кредиту  у вези са изградњом инфраструктурног коридора аутопута E-761 деонице Појате-Прељина (Моравски коридор) између Републике Србије као Зајмопримца и J.P. MORGAN AG као Агента и JPMORGAN CHASE BANK, N.A., LONDON BRANCH као Аранжера и JPMORGAN CHASE BANK, N.A., LONDON BRANCH као Првобитног зајмодавца, уз подршку Извознe кредитне агенције Велике Британије, који је потписан у Лондону и Београду 11. јуна 2021. године и потврђен у Народној скупштини („Службени гла</w:t>
      </w:r>
      <w:r w:rsidR="00A552D6" w:rsidRPr="00926829">
        <w:rPr>
          <w:bCs/>
          <w:noProof/>
          <w:lang w:val="sr-Cyrl-CS"/>
        </w:rPr>
        <w:t>сник PC</w:t>
      </w:r>
      <w:r w:rsidRPr="00926829">
        <w:rPr>
          <w:bCs/>
          <w:noProof/>
          <w:lang w:val="sr-Cyrl-CS"/>
        </w:rPr>
        <w:t xml:space="preserve"> – Међународни уговори</w:t>
      </w:r>
      <w:r w:rsidR="00A552D6" w:rsidRPr="00926829">
        <w:rPr>
          <w:bCs/>
          <w:noProof/>
          <w:lang w:val="sr-Cyrl-CS"/>
        </w:rPr>
        <w:t>”</w:t>
      </w:r>
      <w:r w:rsidRPr="00926829">
        <w:rPr>
          <w:bCs/>
          <w:noProof/>
          <w:lang w:val="sr-Cyrl-CS"/>
        </w:rPr>
        <w:t>,</w:t>
      </w:r>
      <w:r w:rsidR="00A552D6" w:rsidRPr="00926829">
        <w:rPr>
          <w:bCs/>
          <w:noProof/>
          <w:lang w:val="sr-Cyrl-CS"/>
        </w:rPr>
        <w:t xml:space="preserve"> број </w:t>
      </w:r>
      <w:r w:rsidRPr="00926829">
        <w:rPr>
          <w:bCs/>
          <w:noProof/>
          <w:lang w:val="sr-Cyrl-CS"/>
        </w:rPr>
        <w:t>13/21).</w:t>
      </w:r>
    </w:p>
    <w:p w:rsidR="00394ADD" w:rsidRPr="00926829" w:rsidRDefault="00394ADD" w:rsidP="00394ADD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До сада је из средстава зајма искоришћено 158.044.456,70 евра.</w:t>
      </w:r>
    </w:p>
    <w:p w:rsidR="00394ADD" w:rsidRPr="00926829" w:rsidRDefault="00394ADD" w:rsidP="00394ADD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Ради наставка реализације овог стратешки</w:t>
      </w:r>
      <w:bookmarkStart w:id="0" w:name="_GoBack"/>
      <w:bookmarkEnd w:id="0"/>
      <w:r w:rsidRPr="00926829">
        <w:rPr>
          <w:bCs/>
          <w:noProof/>
          <w:lang w:val="sr-Cyrl-CS"/>
        </w:rPr>
        <w:t xml:space="preserve"> значајног инфраструктурног пројекта, и обезбеђивања преосталог износа финансирања подржаног од стране Мултилатералне агенције за гарантовање инвестиција („МИГА”), 10. децембра 2021. године закључeн је Уговор о кредиту који се односи на необезбеђени зајам до износа од 400.000.000 евра уз осигурање од стране Мултилатералне агенције за гарантовање инвестиција у циљу финансирања одређених грађевинских услуга од стране Bechtel Enka UK Limited, који послује у Србији преко  Bechtel Enka UK Limited Огранак Београд за потребе прив</w:t>
      </w:r>
      <w:r w:rsidR="00A552D6" w:rsidRPr="00926829">
        <w:rPr>
          <w:bCs/>
          <w:noProof/>
          <w:lang w:val="sr-Cyrl-CS"/>
        </w:rPr>
        <w:t>редног друштва „Коридори Србије”</w:t>
      </w:r>
      <w:r w:rsidRPr="00926829">
        <w:rPr>
          <w:bCs/>
          <w:noProof/>
          <w:lang w:val="sr-Cyrl-CS"/>
        </w:rPr>
        <w:t xml:space="preserve"> д.о.о. Београд у вези са изградњом инфраструктурног коридора аутопута E-761 деонице Појате-Прељина (Моравски коридор) између Републике Србије коју заступа Влада Републике Србије, поступајући преко министарства финансија као Зајмопримца и J.P. MORGAN AG као Агентом и JPMORGAN CHASE BANK, N.A., LONDON BRANCH као Првобитним  мандатним водећим аранжером, Credit Agricole Corporate and Investment Bank, Raiffeisen Bank International AG и Santander Bank N.A. као мандатним водећим аранжерима, CaixaBank, S.A. и UBS Switzerland AG као водећим аранжерима и Banco Santander, S.A., CaixaBank, S.A., Credit Agricole Corporate and Investment Bank, JPMorgan Chase Bank, N.A., London Branch, Raiffeisen Bank International AG и UBS Switzerland AG као првобитним замодавцима.</w:t>
      </w:r>
    </w:p>
    <w:p w:rsidR="00DD264B" w:rsidRPr="00926829" w:rsidRDefault="00880F00" w:rsidP="00DD264B">
      <w:pPr>
        <w:ind w:firstLine="708"/>
        <w:jc w:val="both"/>
        <w:rPr>
          <w:noProof/>
          <w:lang w:val="sr-Cyrl-CS"/>
        </w:rPr>
      </w:pPr>
      <w:r w:rsidRPr="00926829">
        <w:rPr>
          <w:noProof/>
          <w:lang w:val="sr-Cyrl-CS"/>
        </w:rPr>
        <w:t>Наведеним</w:t>
      </w:r>
      <w:r w:rsidR="00DD264B" w:rsidRPr="00926829">
        <w:rPr>
          <w:noProof/>
          <w:lang w:val="sr-Cyrl-CS"/>
        </w:rPr>
        <w:t xml:space="preserve"> </w:t>
      </w:r>
      <w:r w:rsidRPr="00926829">
        <w:rPr>
          <w:noProof/>
          <w:lang w:val="sr-Cyrl-CS"/>
        </w:rPr>
        <w:t xml:space="preserve">уговором договорени су финансијски услови </w:t>
      </w:r>
      <w:r w:rsidR="00DD264B" w:rsidRPr="00926829">
        <w:rPr>
          <w:noProof/>
          <w:lang w:val="sr-Cyrl-CS"/>
        </w:rPr>
        <w:t>како следи:</w:t>
      </w:r>
    </w:p>
    <w:p w:rsidR="00AB114C" w:rsidRPr="00926829" w:rsidRDefault="00AB114C" w:rsidP="00AB114C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 xml:space="preserve">- износ кредита: до 400.000.000 EUR. Кредит одобрен од стране зајмодавца у оквиру предметног МИГА кредита и камате на кредит МИГА ће гарантовати 95%; </w:t>
      </w:r>
    </w:p>
    <w:p w:rsidR="00AB114C" w:rsidRPr="00926829" w:rsidRDefault="00AB114C" w:rsidP="00AB114C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- рок доспећа кредита: 13 година укључујући и период почека од три године;</w:t>
      </w:r>
    </w:p>
    <w:p w:rsidR="00AB114C" w:rsidRPr="00926829" w:rsidRDefault="00AB114C" w:rsidP="00AB114C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- период расположивости кредита: до 36 месеци;</w:t>
      </w:r>
    </w:p>
    <w:p w:rsidR="00AB114C" w:rsidRPr="00926829" w:rsidRDefault="00AB114C" w:rsidP="00AB114C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- каматна стопа: варијабилна стопа која се базира на 6М EURИБОР-у или некој другој стопи одређеној као Benchmark стопа за замену, увећаном за  фиксну маржу од 0,55% годишње;</w:t>
      </w:r>
    </w:p>
    <w:p w:rsidR="00AB114C" w:rsidRPr="00926829" w:rsidRDefault="00AB114C" w:rsidP="00AB114C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- стопа накнаде за аранжман износи 0,60%, која се обрачунава на целокупни износ зајма и доспева на дан првог повлачења средстава или 20 дана од датума ефективности  Споразума о зајму, у зависности који догађај раније наступи</w:t>
      </w:r>
      <w:r w:rsidR="00A552D6" w:rsidRPr="00926829">
        <w:rPr>
          <w:bCs/>
          <w:noProof/>
          <w:lang w:val="sr-Cyrl-CS"/>
        </w:rPr>
        <w:t>;</w:t>
      </w:r>
      <w:r w:rsidRPr="00926829">
        <w:rPr>
          <w:bCs/>
          <w:noProof/>
          <w:lang w:val="sr-Cyrl-CS"/>
        </w:rPr>
        <w:t xml:space="preserve"> </w:t>
      </w:r>
    </w:p>
    <w:p w:rsidR="00AB114C" w:rsidRPr="00926829" w:rsidRDefault="00AB114C" w:rsidP="00AB114C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- провизија на неповучена средства: 40% износа марже која је наплатива полугодишње уназад током периода расположивости (и последњег дана периода расположивости) на неповучени износ кредита;</w:t>
      </w:r>
    </w:p>
    <w:p w:rsidR="00AB114C" w:rsidRPr="00926829" w:rsidRDefault="00AB114C" w:rsidP="00AB114C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t>- накнада агенту за одобрење средства: 25.000 EUR која доспева на наплату агенту као предуслов за прво повлачење средстава зајма и потом на сваку годишњицу до крајњег датума отплате зајма;</w:t>
      </w:r>
    </w:p>
    <w:p w:rsidR="00AB114C" w:rsidRPr="00926829" w:rsidRDefault="00AB114C" w:rsidP="00AB114C">
      <w:pPr>
        <w:ind w:firstLine="708"/>
        <w:jc w:val="both"/>
        <w:rPr>
          <w:bCs/>
          <w:noProof/>
          <w:lang w:val="sr-Cyrl-CS"/>
        </w:rPr>
      </w:pPr>
      <w:r w:rsidRPr="00926829">
        <w:rPr>
          <w:bCs/>
          <w:noProof/>
          <w:lang w:val="sr-Cyrl-CS"/>
        </w:rPr>
        <w:lastRenderedPageBreak/>
        <w:t>- МИГА премија: износ МИГА премије ће бити искључиво за рачун Зајмопримца, а МИГА ће је накнадно одредити према властитој дискрецији;</w:t>
      </w:r>
    </w:p>
    <w:p w:rsidR="00AE55C5" w:rsidRPr="00926829" w:rsidRDefault="00AE55C5" w:rsidP="002C2746">
      <w:pPr>
        <w:ind w:firstLine="708"/>
        <w:jc w:val="both"/>
        <w:rPr>
          <w:lang w:val="sr-Cyrl-CS"/>
        </w:rPr>
      </w:pPr>
    </w:p>
    <w:p w:rsidR="00692046" w:rsidRPr="00926829" w:rsidRDefault="00692046" w:rsidP="00692046">
      <w:pPr>
        <w:ind w:firstLine="720"/>
        <w:jc w:val="both"/>
        <w:rPr>
          <w:lang w:val="sr-Cyrl-CS"/>
        </w:rPr>
      </w:pPr>
      <w:r w:rsidRPr="00926829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926829" w:rsidRDefault="00692046" w:rsidP="00692046">
      <w:pPr>
        <w:jc w:val="both"/>
        <w:rPr>
          <w:lang w:val="sr-Cyrl-CS"/>
        </w:rPr>
      </w:pPr>
    </w:p>
    <w:p w:rsidR="00692046" w:rsidRPr="00926829" w:rsidRDefault="00692046" w:rsidP="00692046">
      <w:pPr>
        <w:ind w:firstLine="720"/>
        <w:jc w:val="both"/>
        <w:rPr>
          <w:rFonts w:eastAsia="SimSun"/>
          <w:lang w:val="sr-Cyrl-CS"/>
        </w:rPr>
      </w:pPr>
      <w:r w:rsidRPr="00926829">
        <w:rPr>
          <w:lang w:val="sr-Cyrl-CS"/>
        </w:rPr>
        <w:t>Одредбом члана 1. предвиђа се потврђивање</w:t>
      </w:r>
      <w:r w:rsidR="00D34420" w:rsidRPr="00926829">
        <w:rPr>
          <w:lang w:val="sr-Cyrl-CS"/>
        </w:rPr>
        <w:t xml:space="preserve"> </w:t>
      </w:r>
      <w:r w:rsidR="00AB114C" w:rsidRPr="00926829">
        <w:rPr>
          <w:bCs/>
          <w:lang w:val="sr-Cyrl-CS"/>
        </w:rPr>
        <w:t xml:space="preserve">Уговор о кредиту који се односи на необезбеђени зајам до износа од 400.000.000 евра уз осигурање од стране Мултилатералне агенције за гарантовање инвестиција у циљу финансирања одређених грађевинских услуга од стране </w:t>
      </w:r>
      <w:proofErr w:type="spellStart"/>
      <w:r w:rsidR="00AB114C" w:rsidRPr="00926829">
        <w:rPr>
          <w:bCs/>
          <w:lang w:val="sr-Cyrl-CS"/>
        </w:rPr>
        <w:t>Bechtel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Enka</w:t>
      </w:r>
      <w:proofErr w:type="spellEnd"/>
      <w:r w:rsidR="00AB114C" w:rsidRPr="00926829">
        <w:rPr>
          <w:bCs/>
          <w:lang w:val="sr-Cyrl-CS"/>
        </w:rPr>
        <w:t xml:space="preserve"> UK </w:t>
      </w:r>
      <w:proofErr w:type="spellStart"/>
      <w:r w:rsidR="00AB114C" w:rsidRPr="00926829">
        <w:rPr>
          <w:bCs/>
          <w:lang w:val="sr-Cyrl-CS"/>
        </w:rPr>
        <w:t>Limited</w:t>
      </w:r>
      <w:proofErr w:type="spellEnd"/>
      <w:r w:rsidR="00AB114C" w:rsidRPr="00926829">
        <w:rPr>
          <w:bCs/>
          <w:lang w:val="sr-Cyrl-CS"/>
        </w:rPr>
        <w:t xml:space="preserve">, који послује у Србији преко  </w:t>
      </w:r>
      <w:proofErr w:type="spellStart"/>
      <w:r w:rsidR="00AB114C" w:rsidRPr="00926829">
        <w:rPr>
          <w:bCs/>
          <w:lang w:val="sr-Cyrl-CS"/>
        </w:rPr>
        <w:t>Bechtel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Enka</w:t>
      </w:r>
      <w:proofErr w:type="spellEnd"/>
      <w:r w:rsidR="00AB114C" w:rsidRPr="00926829">
        <w:rPr>
          <w:bCs/>
          <w:lang w:val="sr-Cyrl-CS"/>
        </w:rPr>
        <w:t xml:space="preserve"> UK </w:t>
      </w:r>
      <w:proofErr w:type="spellStart"/>
      <w:r w:rsidR="00AB114C" w:rsidRPr="00926829">
        <w:rPr>
          <w:bCs/>
          <w:lang w:val="sr-Cyrl-CS"/>
        </w:rPr>
        <w:t>Limited</w:t>
      </w:r>
      <w:proofErr w:type="spellEnd"/>
      <w:r w:rsidR="00AB114C" w:rsidRPr="00926829">
        <w:rPr>
          <w:bCs/>
          <w:lang w:val="sr-Cyrl-CS"/>
        </w:rPr>
        <w:t xml:space="preserve"> Огранак Београд за потребе прив</w:t>
      </w:r>
      <w:r w:rsidR="00A552D6" w:rsidRPr="00926829">
        <w:rPr>
          <w:bCs/>
          <w:lang w:val="sr-Cyrl-CS"/>
        </w:rPr>
        <w:t>редног друштва „Коридори Србије”</w:t>
      </w:r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д.о.о</w:t>
      </w:r>
      <w:proofErr w:type="spellEnd"/>
      <w:r w:rsidR="00AB114C" w:rsidRPr="00926829">
        <w:rPr>
          <w:bCs/>
          <w:lang w:val="sr-Cyrl-CS"/>
        </w:rPr>
        <w:t xml:space="preserve">. Београд у вези са изградњом </w:t>
      </w:r>
      <w:proofErr w:type="spellStart"/>
      <w:r w:rsidR="00AB114C" w:rsidRPr="00926829">
        <w:rPr>
          <w:bCs/>
          <w:lang w:val="sr-Cyrl-CS"/>
        </w:rPr>
        <w:t>инфраструктурног</w:t>
      </w:r>
      <w:proofErr w:type="spellEnd"/>
      <w:r w:rsidR="00AB114C" w:rsidRPr="00926829">
        <w:rPr>
          <w:bCs/>
          <w:lang w:val="sr-Cyrl-CS"/>
        </w:rPr>
        <w:t xml:space="preserve"> коридора аутопута E-761 деонице Појате</w:t>
      </w:r>
      <w:r w:rsidR="00A552D6" w:rsidRPr="00926829">
        <w:rPr>
          <w:bCs/>
          <w:lang w:val="sr-Cyrl-CS"/>
        </w:rPr>
        <w:t xml:space="preserve"> </w:t>
      </w:r>
      <w:r w:rsidR="00AB114C" w:rsidRPr="00926829">
        <w:rPr>
          <w:bCs/>
          <w:lang w:val="sr-Cyrl-CS"/>
        </w:rPr>
        <w:t>-</w:t>
      </w:r>
      <w:r w:rsidR="00A552D6" w:rsidRPr="00926829">
        <w:rPr>
          <w:bCs/>
          <w:lang w:val="sr-Cyrl-CS"/>
        </w:rPr>
        <w:t xml:space="preserve"> </w:t>
      </w:r>
      <w:r w:rsidR="00AB114C" w:rsidRPr="00926829">
        <w:rPr>
          <w:bCs/>
          <w:lang w:val="sr-Cyrl-CS"/>
        </w:rPr>
        <w:t>Прељина (Моравски коридор) између Републике Србије коју заступа Влада Репуб</w:t>
      </w:r>
      <w:r w:rsidR="00A552D6" w:rsidRPr="00926829">
        <w:rPr>
          <w:bCs/>
          <w:lang w:val="sr-Cyrl-CS"/>
        </w:rPr>
        <w:t>лике Србије, поступајући преко М</w:t>
      </w:r>
      <w:r w:rsidR="00AB114C" w:rsidRPr="00926829">
        <w:rPr>
          <w:bCs/>
          <w:lang w:val="sr-Cyrl-CS"/>
        </w:rPr>
        <w:t xml:space="preserve">инистарства финансија као Зајмопримца и </w:t>
      </w:r>
      <w:proofErr w:type="spellStart"/>
      <w:r w:rsidR="00AB114C" w:rsidRPr="00926829">
        <w:rPr>
          <w:bCs/>
          <w:lang w:val="sr-Cyrl-CS"/>
        </w:rPr>
        <w:t>J.P</w:t>
      </w:r>
      <w:proofErr w:type="spellEnd"/>
      <w:r w:rsidR="00AB114C" w:rsidRPr="00926829">
        <w:rPr>
          <w:bCs/>
          <w:lang w:val="sr-Cyrl-CS"/>
        </w:rPr>
        <w:t xml:space="preserve">. MORGAN </w:t>
      </w:r>
      <w:proofErr w:type="spellStart"/>
      <w:r w:rsidR="00AB114C" w:rsidRPr="00926829">
        <w:rPr>
          <w:bCs/>
          <w:lang w:val="sr-Cyrl-CS"/>
        </w:rPr>
        <w:t>AG</w:t>
      </w:r>
      <w:proofErr w:type="spellEnd"/>
      <w:r w:rsidR="00AB114C" w:rsidRPr="00926829">
        <w:rPr>
          <w:bCs/>
          <w:lang w:val="sr-Cyrl-CS"/>
        </w:rPr>
        <w:t xml:space="preserve"> као Агентом и </w:t>
      </w:r>
      <w:proofErr w:type="spellStart"/>
      <w:r w:rsidR="00AB114C" w:rsidRPr="00926829">
        <w:rPr>
          <w:bCs/>
          <w:lang w:val="sr-Cyrl-CS"/>
        </w:rPr>
        <w:t>JPMORGAN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CHASE</w:t>
      </w:r>
      <w:proofErr w:type="spellEnd"/>
      <w:r w:rsidR="00AB114C" w:rsidRPr="00926829">
        <w:rPr>
          <w:bCs/>
          <w:lang w:val="sr-Cyrl-CS"/>
        </w:rPr>
        <w:t xml:space="preserve"> BANK, </w:t>
      </w:r>
      <w:proofErr w:type="spellStart"/>
      <w:r w:rsidR="00AB114C" w:rsidRPr="00926829">
        <w:rPr>
          <w:bCs/>
          <w:lang w:val="sr-Cyrl-CS"/>
        </w:rPr>
        <w:t>N.A</w:t>
      </w:r>
      <w:proofErr w:type="spellEnd"/>
      <w:r w:rsidR="00AB114C" w:rsidRPr="00926829">
        <w:rPr>
          <w:bCs/>
          <w:lang w:val="sr-Cyrl-CS"/>
        </w:rPr>
        <w:t xml:space="preserve">., LONDON </w:t>
      </w:r>
      <w:proofErr w:type="spellStart"/>
      <w:r w:rsidR="00AB114C" w:rsidRPr="00926829">
        <w:rPr>
          <w:bCs/>
          <w:lang w:val="sr-Cyrl-CS"/>
        </w:rPr>
        <w:t>BRANCH</w:t>
      </w:r>
      <w:proofErr w:type="spellEnd"/>
      <w:r w:rsidR="00AB114C" w:rsidRPr="00926829">
        <w:rPr>
          <w:bCs/>
          <w:lang w:val="sr-Cyrl-CS"/>
        </w:rPr>
        <w:t xml:space="preserve"> као Првобитн</w:t>
      </w:r>
      <w:r w:rsidR="00A552D6" w:rsidRPr="00926829">
        <w:rPr>
          <w:bCs/>
          <w:lang w:val="sr-Cyrl-CS"/>
        </w:rPr>
        <w:t>им  мандатним водећим аранжером и</w:t>
      </w:r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Credit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Agricole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Corporate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and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Investment</w:t>
      </w:r>
      <w:proofErr w:type="spellEnd"/>
      <w:r w:rsidR="00AB114C" w:rsidRPr="00926829">
        <w:rPr>
          <w:bCs/>
          <w:lang w:val="sr-Cyrl-CS"/>
        </w:rPr>
        <w:t xml:space="preserve"> Bank, </w:t>
      </w:r>
      <w:proofErr w:type="spellStart"/>
      <w:r w:rsidR="00AB114C" w:rsidRPr="00926829">
        <w:rPr>
          <w:bCs/>
          <w:lang w:val="sr-Cyrl-CS"/>
        </w:rPr>
        <w:t>Raiffeisen</w:t>
      </w:r>
      <w:proofErr w:type="spellEnd"/>
      <w:r w:rsidR="00AB114C" w:rsidRPr="00926829">
        <w:rPr>
          <w:bCs/>
          <w:lang w:val="sr-Cyrl-CS"/>
        </w:rPr>
        <w:t xml:space="preserve"> Bank </w:t>
      </w:r>
      <w:proofErr w:type="spellStart"/>
      <w:r w:rsidR="00AB114C" w:rsidRPr="00926829">
        <w:rPr>
          <w:bCs/>
          <w:lang w:val="sr-Cyrl-CS"/>
        </w:rPr>
        <w:t>Internationa</w:t>
      </w:r>
      <w:r w:rsidR="00A552D6" w:rsidRPr="00926829">
        <w:rPr>
          <w:bCs/>
          <w:lang w:val="sr-Cyrl-CS"/>
        </w:rPr>
        <w:t>l</w:t>
      </w:r>
      <w:proofErr w:type="spellEnd"/>
      <w:r w:rsidR="00A552D6" w:rsidRPr="00926829">
        <w:rPr>
          <w:bCs/>
          <w:lang w:val="sr-Cyrl-CS"/>
        </w:rPr>
        <w:t xml:space="preserve"> </w:t>
      </w:r>
      <w:proofErr w:type="spellStart"/>
      <w:r w:rsidR="00A552D6" w:rsidRPr="00926829">
        <w:rPr>
          <w:bCs/>
          <w:lang w:val="sr-Cyrl-CS"/>
        </w:rPr>
        <w:t>AG</w:t>
      </w:r>
      <w:proofErr w:type="spellEnd"/>
      <w:r w:rsidR="00A552D6" w:rsidRPr="00926829">
        <w:rPr>
          <w:bCs/>
          <w:lang w:val="sr-Cyrl-CS"/>
        </w:rPr>
        <w:t xml:space="preserve"> и </w:t>
      </w:r>
      <w:proofErr w:type="spellStart"/>
      <w:r w:rsidR="00A552D6" w:rsidRPr="00926829">
        <w:rPr>
          <w:bCs/>
          <w:lang w:val="sr-Cyrl-CS"/>
        </w:rPr>
        <w:t>Santander</w:t>
      </w:r>
      <w:proofErr w:type="spellEnd"/>
      <w:r w:rsidR="00A552D6" w:rsidRPr="00926829">
        <w:rPr>
          <w:bCs/>
          <w:lang w:val="sr-Cyrl-CS"/>
        </w:rPr>
        <w:t xml:space="preserve"> Bank </w:t>
      </w:r>
      <w:proofErr w:type="spellStart"/>
      <w:r w:rsidR="00A552D6" w:rsidRPr="00926829">
        <w:rPr>
          <w:bCs/>
          <w:lang w:val="sr-Cyrl-CS"/>
        </w:rPr>
        <w:t>N.A</w:t>
      </w:r>
      <w:proofErr w:type="spellEnd"/>
      <w:r w:rsidR="00A552D6" w:rsidRPr="00926829">
        <w:rPr>
          <w:bCs/>
          <w:lang w:val="sr-Cyrl-CS"/>
        </w:rPr>
        <w:t>. као Мандатним водећим аранжерима и</w:t>
      </w:r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CaixaBank</w:t>
      </w:r>
      <w:proofErr w:type="spellEnd"/>
      <w:r w:rsidR="00AB114C" w:rsidRPr="00926829">
        <w:rPr>
          <w:bCs/>
          <w:lang w:val="sr-Cyrl-CS"/>
        </w:rPr>
        <w:t>,</w:t>
      </w:r>
      <w:r w:rsidR="00A552D6" w:rsidRPr="00926829">
        <w:rPr>
          <w:bCs/>
          <w:lang w:val="sr-Cyrl-CS"/>
        </w:rPr>
        <w:t xml:space="preserve"> </w:t>
      </w:r>
      <w:proofErr w:type="spellStart"/>
      <w:r w:rsidR="00A552D6" w:rsidRPr="00926829">
        <w:rPr>
          <w:bCs/>
          <w:lang w:val="sr-Cyrl-CS"/>
        </w:rPr>
        <w:t>S.A</w:t>
      </w:r>
      <w:proofErr w:type="spellEnd"/>
      <w:r w:rsidR="00A552D6" w:rsidRPr="00926829">
        <w:rPr>
          <w:bCs/>
          <w:lang w:val="sr-Cyrl-CS"/>
        </w:rPr>
        <w:t xml:space="preserve">. и </w:t>
      </w:r>
      <w:proofErr w:type="spellStart"/>
      <w:r w:rsidR="00A552D6" w:rsidRPr="00926829">
        <w:rPr>
          <w:bCs/>
          <w:lang w:val="sr-Cyrl-CS"/>
        </w:rPr>
        <w:t>UBS</w:t>
      </w:r>
      <w:proofErr w:type="spellEnd"/>
      <w:r w:rsidR="00A552D6" w:rsidRPr="00926829">
        <w:rPr>
          <w:bCs/>
          <w:lang w:val="sr-Cyrl-CS"/>
        </w:rPr>
        <w:t xml:space="preserve"> </w:t>
      </w:r>
      <w:proofErr w:type="spellStart"/>
      <w:r w:rsidR="00A552D6" w:rsidRPr="00926829">
        <w:rPr>
          <w:bCs/>
          <w:lang w:val="sr-Cyrl-CS"/>
        </w:rPr>
        <w:t>Switzerland</w:t>
      </w:r>
      <w:proofErr w:type="spellEnd"/>
      <w:r w:rsidR="00A552D6" w:rsidRPr="00926829">
        <w:rPr>
          <w:bCs/>
          <w:lang w:val="sr-Cyrl-CS"/>
        </w:rPr>
        <w:t xml:space="preserve"> </w:t>
      </w:r>
      <w:proofErr w:type="spellStart"/>
      <w:r w:rsidR="00A552D6" w:rsidRPr="00926829">
        <w:rPr>
          <w:bCs/>
          <w:lang w:val="sr-Cyrl-CS"/>
        </w:rPr>
        <w:t>AG</w:t>
      </w:r>
      <w:proofErr w:type="spellEnd"/>
      <w:r w:rsidR="00A552D6" w:rsidRPr="00926829">
        <w:rPr>
          <w:bCs/>
          <w:lang w:val="sr-Cyrl-CS"/>
        </w:rPr>
        <w:t xml:space="preserve"> као В</w:t>
      </w:r>
      <w:r w:rsidR="00AB114C" w:rsidRPr="00926829">
        <w:rPr>
          <w:bCs/>
          <w:lang w:val="sr-Cyrl-CS"/>
        </w:rPr>
        <w:t xml:space="preserve">одећим аранжерима и </w:t>
      </w:r>
      <w:proofErr w:type="spellStart"/>
      <w:r w:rsidR="00AB114C" w:rsidRPr="00926829">
        <w:rPr>
          <w:bCs/>
          <w:lang w:val="sr-Cyrl-CS"/>
        </w:rPr>
        <w:t>Banco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Santander</w:t>
      </w:r>
      <w:proofErr w:type="spellEnd"/>
      <w:r w:rsidR="00AB114C" w:rsidRPr="00926829">
        <w:rPr>
          <w:bCs/>
          <w:lang w:val="sr-Cyrl-CS"/>
        </w:rPr>
        <w:t xml:space="preserve">, </w:t>
      </w:r>
      <w:proofErr w:type="spellStart"/>
      <w:r w:rsidR="00AB114C" w:rsidRPr="00926829">
        <w:rPr>
          <w:bCs/>
          <w:lang w:val="sr-Cyrl-CS"/>
        </w:rPr>
        <w:t>S.A</w:t>
      </w:r>
      <w:proofErr w:type="spellEnd"/>
      <w:r w:rsidR="00AB114C" w:rsidRPr="00926829">
        <w:rPr>
          <w:bCs/>
          <w:lang w:val="sr-Cyrl-CS"/>
        </w:rPr>
        <w:t xml:space="preserve">., </w:t>
      </w:r>
      <w:proofErr w:type="spellStart"/>
      <w:r w:rsidR="00AB114C" w:rsidRPr="00926829">
        <w:rPr>
          <w:bCs/>
          <w:lang w:val="sr-Cyrl-CS"/>
        </w:rPr>
        <w:t>CaixaBank</w:t>
      </w:r>
      <w:proofErr w:type="spellEnd"/>
      <w:r w:rsidR="00AB114C" w:rsidRPr="00926829">
        <w:rPr>
          <w:bCs/>
          <w:lang w:val="sr-Cyrl-CS"/>
        </w:rPr>
        <w:t xml:space="preserve">, </w:t>
      </w:r>
      <w:proofErr w:type="spellStart"/>
      <w:r w:rsidR="00AB114C" w:rsidRPr="00926829">
        <w:rPr>
          <w:bCs/>
          <w:lang w:val="sr-Cyrl-CS"/>
        </w:rPr>
        <w:t>S.A</w:t>
      </w:r>
      <w:proofErr w:type="spellEnd"/>
      <w:r w:rsidR="00AB114C" w:rsidRPr="00926829">
        <w:rPr>
          <w:bCs/>
          <w:lang w:val="sr-Cyrl-CS"/>
        </w:rPr>
        <w:t xml:space="preserve">., </w:t>
      </w:r>
      <w:proofErr w:type="spellStart"/>
      <w:r w:rsidR="00AB114C" w:rsidRPr="00926829">
        <w:rPr>
          <w:bCs/>
          <w:lang w:val="sr-Cyrl-CS"/>
        </w:rPr>
        <w:t>Credit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Agricole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Corporate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and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Investment</w:t>
      </w:r>
      <w:proofErr w:type="spellEnd"/>
      <w:r w:rsidR="00AB114C" w:rsidRPr="00926829">
        <w:rPr>
          <w:bCs/>
          <w:lang w:val="sr-Cyrl-CS"/>
        </w:rPr>
        <w:t xml:space="preserve"> Bank, </w:t>
      </w:r>
      <w:proofErr w:type="spellStart"/>
      <w:r w:rsidR="00AB114C" w:rsidRPr="00926829">
        <w:rPr>
          <w:bCs/>
          <w:lang w:val="sr-Cyrl-CS"/>
        </w:rPr>
        <w:t>JPMorgan</w:t>
      </w:r>
      <w:proofErr w:type="spellEnd"/>
      <w:r w:rsidR="00AB114C" w:rsidRPr="00926829">
        <w:rPr>
          <w:bCs/>
          <w:lang w:val="sr-Cyrl-CS"/>
        </w:rPr>
        <w:t xml:space="preserve"> </w:t>
      </w:r>
      <w:proofErr w:type="spellStart"/>
      <w:r w:rsidR="00AB114C" w:rsidRPr="00926829">
        <w:rPr>
          <w:bCs/>
          <w:lang w:val="sr-Cyrl-CS"/>
        </w:rPr>
        <w:t>Chase</w:t>
      </w:r>
      <w:proofErr w:type="spellEnd"/>
      <w:r w:rsidR="00AB114C" w:rsidRPr="00926829">
        <w:rPr>
          <w:bCs/>
          <w:lang w:val="sr-Cyrl-CS"/>
        </w:rPr>
        <w:t xml:space="preserve"> Bank, </w:t>
      </w:r>
      <w:proofErr w:type="spellStart"/>
      <w:r w:rsidR="00AB114C" w:rsidRPr="00926829">
        <w:rPr>
          <w:bCs/>
          <w:lang w:val="sr-Cyrl-CS"/>
        </w:rPr>
        <w:t>N.A</w:t>
      </w:r>
      <w:proofErr w:type="spellEnd"/>
      <w:r w:rsidR="00AB114C" w:rsidRPr="00926829">
        <w:rPr>
          <w:bCs/>
          <w:lang w:val="sr-Cyrl-CS"/>
        </w:rPr>
        <w:t xml:space="preserve">., London </w:t>
      </w:r>
      <w:proofErr w:type="spellStart"/>
      <w:r w:rsidR="00AB114C" w:rsidRPr="00926829">
        <w:rPr>
          <w:bCs/>
          <w:lang w:val="sr-Cyrl-CS"/>
        </w:rPr>
        <w:t>Branch</w:t>
      </w:r>
      <w:proofErr w:type="spellEnd"/>
      <w:r w:rsidR="00AB114C" w:rsidRPr="00926829">
        <w:rPr>
          <w:bCs/>
          <w:lang w:val="sr-Cyrl-CS"/>
        </w:rPr>
        <w:t xml:space="preserve">, </w:t>
      </w:r>
      <w:proofErr w:type="spellStart"/>
      <w:r w:rsidR="00AB114C" w:rsidRPr="00926829">
        <w:rPr>
          <w:bCs/>
          <w:lang w:val="sr-Cyrl-CS"/>
        </w:rPr>
        <w:t>Raiffeisen</w:t>
      </w:r>
      <w:proofErr w:type="spellEnd"/>
      <w:r w:rsidR="00AB114C" w:rsidRPr="00926829">
        <w:rPr>
          <w:bCs/>
          <w:lang w:val="sr-Cyrl-CS"/>
        </w:rPr>
        <w:t xml:space="preserve"> Bank </w:t>
      </w:r>
      <w:proofErr w:type="spellStart"/>
      <w:r w:rsidR="00AB114C" w:rsidRPr="00926829">
        <w:rPr>
          <w:bCs/>
          <w:lang w:val="sr-Cyrl-CS"/>
        </w:rPr>
        <w:t>Internation</w:t>
      </w:r>
      <w:r w:rsidR="00A552D6" w:rsidRPr="00926829">
        <w:rPr>
          <w:bCs/>
          <w:lang w:val="sr-Cyrl-CS"/>
        </w:rPr>
        <w:t>al</w:t>
      </w:r>
      <w:proofErr w:type="spellEnd"/>
      <w:r w:rsidR="00A552D6" w:rsidRPr="00926829">
        <w:rPr>
          <w:bCs/>
          <w:lang w:val="sr-Cyrl-CS"/>
        </w:rPr>
        <w:t xml:space="preserve"> </w:t>
      </w:r>
      <w:proofErr w:type="spellStart"/>
      <w:r w:rsidR="00A552D6" w:rsidRPr="00926829">
        <w:rPr>
          <w:bCs/>
          <w:lang w:val="sr-Cyrl-CS"/>
        </w:rPr>
        <w:t>AG</w:t>
      </w:r>
      <w:proofErr w:type="spellEnd"/>
      <w:r w:rsidR="00A552D6" w:rsidRPr="00926829">
        <w:rPr>
          <w:bCs/>
          <w:lang w:val="sr-Cyrl-CS"/>
        </w:rPr>
        <w:t xml:space="preserve"> и </w:t>
      </w:r>
      <w:proofErr w:type="spellStart"/>
      <w:r w:rsidR="00A552D6" w:rsidRPr="00926829">
        <w:rPr>
          <w:bCs/>
          <w:lang w:val="sr-Cyrl-CS"/>
        </w:rPr>
        <w:t>UBS</w:t>
      </w:r>
      <w:proofErr w:type="spellEnd"/>
      <w:r w:rsidR="00A552D6" w:rsidRPr="00926829">
        <w:rPr>
          <w:bCs/>
          <w:lang w:val="sr-Cyrl-CS"/>
        </w:rPr>
        <w:t xml:space="preserve"> </w:t>
      </w:r>
      <w:proofErr w:type="spellStart"/>
      <w:r w:rsidR="00A552D6" w:rsidRPr="00926829">
        <w:rPr>
          <w:bCs/>
          <w:lang w:val="sr-Cyrl-CS"/>
        </w:rPr>
        <w:t>Switzerland</w:t>
      </w:r>
      <w:proofErr w:type="spellEnd"/>
      <w:r w:rsidR="00A552D6" w:rsidRPr="00926829">
        <w:rPr>
          <w:bCs/>
          <w:lang w:val="sr-Cyrl-CS"/>
        </w:rPr>
        <w:t xml:space="preserve"> </w:t>
      </w:r>
      <w:proofErr w:type="spellStart"/>
      <w:r w:rsidR="00A552D6" w:rsidRPr="00926829">
        <w:rPr>
          <w:bCs/>
          <w:lang w:val="sr-Cyrl-CS"/>
        </w:rPr>
        <w:t>AG</w:t>
      </w:r>
      <w:proofErr w:type="spellEnd"/>
      <w:r w:rsidR="00A552D6" w:rsidRPr="00926829">
        <w:rPr>
          <w:bCs/>
          <w:lang w:val="sr-Cyrl-CS"/>
        </w:rPr>
        <w:t xml:space="preserve"> као П</w:t>
      </w:r>
      <w:r w:rsidR="00AB114C" w:rsidRPr="00926829">
        <w:rPr>
          <w:bCs/>
          <w:lang w:val="sr-Cyrl-CS"/>
        </w:rPr>
        <w:t>рвобитним за</w:t>
      </w:r>
      <w:r w:rsidR="00A552D6" w:rsidRPr="00926829">
        <w:rPr>
          <w:bCs/>
          <w:lang w:val="sr-Cyrl-CS"/>
        </w:rPr>
        <w:t>ј</w:t>
      </w:r>
      <w:r w:rsidR="00AB114C" w:rsidRPr="00926829">
        <w:rPr>
          <w:bCs/>
          <w:lang w:val="sr-Cyrl-CS"/>
        </w:rPr>
        <w:t>модавцима</w:t>
      </w:r>
      <w:r w:rsidR="008A5066" w:rsidRPr="00926829">
        <w:rPr>
          <w:rFonts w:eastAsia="SimSun"/>
          <w:lang w:val="sr-Cyrl-CS"/>
        </w:rPr>
        <w:t>, потписаног</w:t>
      </w:r>
      <w:r w:rsidR="00305959" w:rsidRPr="00926829">
        <w:rPr>
          <w:rFonts w:eastAsia="SimSun"/>
          <w:lang w:val="sr-Cyrl-CS"/>
        </w:rPr>
        <w:t xml:space="preserve"> </w:t>
      </w:r>
      <w:r w:rsidR="002C2746" w:rsidRPr="00926829">
        <w:rPr>
          <w:rFonts w:eastAsia="SimSun"/>
          <w:lang w:val="sr-Cyrl-CS"/>
        </w:rPr>
        <w:t>у Београду</w:t>
      </w:r>
      <w:r w:rsidR="00D34420" w:rsidRPr="00926829">
        <w:rPr>
          <w:rFonts w:eastAsia="SimSun"/>
          <w:lang w:val="sr-Cyrl-CS"/>
        </w:rPr>
        <w:t>,</w:t>
      </w:r>
      <w:r w:rsidR="002C2746" w:rsidRPr="00926829">
        <w:rPr>
          <w:rFonts w:eastAsia="SimSun"/>
          <w:lang w:val="sr-Cyrl-CS"/>
        </w:rPr>
        <w:t xml:space="preserve"> </w:t>
      </w:r>
      <w:r w:rsidR="00AB114C" w:rsidRPr="00926829">
        <w:rPr>
          <w:rFonts w:eastAsia="SimSun"/>
          <w:lang w:val="sr-Cyrl-CS"/>
        </w:rPr>
        <w:t>10</w:t>
      </w:r>
      <w:r w:rsidR="002C2746" w:rsidRPr="00926829">
        <w:rPr>
          <w:rFonts w:eastAsia="SimSun"/>
          <w:lang w:val="sr-Cyrl-CS" w:eastAsia="zh-CN"/>
        </w:rPr>
        <w:t xml:space="preserve">. </w:t>
      </w:r>
      <w:r w:rsidR="00AB114C" w:rsidRPr="00926829">
        <w:rPr>
          <w:rFonts w:eastAsia="SimSun"/>
          <w:lang w:val="sr-Cyrl-CS" w:eastAsia="zh-CN"/>
        </w:rPr>
        <w:t xml:space="preserve">децембра </w:t>
      </w:r>
      <w:r w:rsidR="002C2746" w:rsidRPr="00926829">
        <w:rPr>
          <w:rFonts w:eastAsia="SimSun"/>
          <w:lang w:val="sr-Cyrl-CS" w:eastAsia="zh-CN"/>
        </w:rPr>
        <w:t xml:space="preserve"> 20</w:t>
      </w:r>
      <w:r w:rsidR="00B74EB0" w:rsidRPr="00926829">
        <w:rPr>
          <w:rFonts w:eastAsia="SimSun"/>
          <w:lang w:val="sr-Cyrl-CS" w:eastAsia="zh-CN"/>
        </w:rPr>
        <w:t>21</w:t>
      </w:r>
      <w:r w:rsidR="002C2746" w:rsidRPr="00926829">
        <w:rPr>
          <w:rFonts w:eastAsia="SimSun"/>
          <w:lang w:val="sr-Cyrl-CS" w:eastAsia="zh-CN"/>
        </w:rPr>
        <w:t>. године</w:t>
      </w:r>
      <w:r w:rsidR="00746BDE" w:rsidRPr="00926829">
        <w:rPr>
          <w:lang w:val="sr-Cyrl-CS"/>
        </w:rPr>
        <w:t xml:space="preserve">, </w:t>
      </w:r>
      <w:r w:rsidRPr="00926829">
        <w:rPr>
          <w:rFonts w:eastAsia="SimSun"/>
          <w:lang w:val="sr-Cyrl-CS"/>
        </w:rPr>
        <w:t>у оригиналу на енглеском језику.</w:t>
      </w:r>
    </w:p>
    <w:p w:rsidR="00692046" w:rsidRPr="00926829" w:rsidRDefault="00692046" w:rsidP="00692046">
      <w:pPr>
        <w:ind w:firstLine="720"/>
        <w:jc w:val="both"/>
        <w:rPr>
          <w:lang w:val="sr-Cyrl-CS"/>
        </w:rPr>
      </w:pPr>
      <w:r w:rsidRPr="00926829">
        <w:rPr>
          <w:lang w:val="sr-Cyrl-CS"/>
        </w:rPr>
        <w:t xml:space="preserve"> Одредба члана 2. садржи текст </w:t>
      </w:r>
      <w:proofErr w:type="spellStart"/>
      <w:r w:rsidR="00B74EB0" w:rsidRPr="00926829">
        <w:rPr>
          <w:rFonts w:eastAsia="SimSun"/>
          <w:lang w:val="sr-Cyrl-CS"/>
        </w:rPr>
        <w:t>Уговорa</w:t>
      </w:r>
      <w:proofErr w:type="spellEnd"/>
      <w:r w:rsidR="00B74EB0" w:rsidRPr="00926829">
        <w:rPr>
          <w:rFonts w:eastAsia="SimSun"/>
          <w:lang w:val="sr-Cyrl-CS"/>
        </w:rPr>
        <w:t xml:space="preserve"> </w:t>
      </w:r>
      <w:r w:rsidR="00E322A1" w:rsidRPr="00926829">
        <w:rPr>
          <w:rFonts w:eastAsia="SimSun"/>
          <w:lang w:val="sr-Cyrl-CS"/>
        </w:rPr>
        <w:t xml:space="preserve">о кредиту који се односи на необезбеђени зајам до износа од 400.000.000 евра уз осигурање од стране Мултилатералне агенције за гарантовање инвестиција у циљу финансирања одређених грађевинских услуга од стране </w:t>
      </w:r>
      <w:proofErr w:type="spellStart"/>
      <w:r w:rsidR="00E322A1" w:rsidRPr="00926829">
        <w:rPr>
          <w:rFonts w:eastAsia="SimSun"/>
          <w:lang w:val="sr-Cyrl-CS"/>
        </w:rPr>
        <w:t>Bechtel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Enka</w:t>
      </w:r>
      <w:proofErr w:type="spellEnd"/>
      <w:r w:rsidR="00E322A1" w:rsidRPr="00926829">
        <w:rPr>
          <w:rFonts w:eastAsia="SimSun"/>
          <w:lang w:val="sr-Cyrl-CS"/>
        </w:rPr>
        <w:t xml:space="preserve"> UK </w:t>
      </w:r>
      <w:proofErr w:type="spellStart"/>
      <w:r w:rsidR="00E322A1" w:rsidRPr="00926829">
        <w:rPr>
          <w:rFonts w:eastAsia="SimSun"/>
          <w:lang w:val="sr-Cyrl-CS"/>
        </w:rPr>
        <w:t>Limited</w:t>
      </w:r>
      <w:proofErr w:type="spellEnd"/>
      <w:r w:rsidR="00E322A1" w:rsidRPr="00926829">
        <w:rPr>
          <w:rFonts w:eastAsia="SimSun"/>
          <w:lang w:val="sr-Cyrl-CS"/>
        </w:rPr>
        <w:t xml:space="preserve">, који послује у Србији преко  </w:t>
      </w:r>
      <w:proofErr w:type="spellStart"/>
      <w:r w:rsidR="00E322A1" w:rsidRPr="00926829">
        <w:rPr>
          <w:rFonts w:eastAsia="SimSun"/>
          <w:lang w:val="sr-Cyrl-CS"/>
        </w:rPr>
        <w:t>Bechtel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Enka</w:t>
      </w:r>
      <w:proofErr w:type="spellEnd"/>
      <w:r w:rsidR="00E322A1" w:rsidRPr="00926829">
        <w:rPr>
          <w:rFonts w:eastAsia="SimSun"/>
          <w:lang w:val="sr-Cyrl-CS"/>
        </w:rPr>
        <w:t xml:space="preserve"> UK </w:t>
      </w:r>
      <w:proofErr w:type="spellStart"/>
      <w:r w:rsidR="00E322A1" w:rsidRPr="00926829">
        <w:rPr>
          <w:rFonts w:eastAsia="SimSun"/>
          <w:lang w:val="sr-Cyrl-CS"/>
        </w:rPr>
        <w:t>Limited</w:t>
      </w:r>
      <w:proofErr w:type="spellEnd"/>
      <w:r w:rsidR="00E322A1" w:rsidRPr="00926829">
        <w:rPr>
          <w:rFonts w:eastAsia="SimSun"/>
          <w:lang w:val="sr-Cyrl-CS"/>
        </w:rPr>
        <w:t xml:space="preserve"> Огранак Београд за потребе прив</w:t>
      </w:r>
      <w:r w:rsidR="00A552D6" w:rsidRPr="00926829">
        <w:rPr>
          <w:rFonts w:eastAsia="SimSun"/>
          <w:lang w:val="sr-Cyrl-CS"/>
        </w:rPr>
        <w:t>редног друштва „Коридори Србије”</w:t>
      </w:r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д.о.о</w:t>
      </w:r>
      <w:proofErr w:type="spellEnd"/>
      <w:r w:rsidR="00E322A1" w:rsidRPr="00926829">
        <w:rPr>
          <w:rFonts w:eastAsia="SimSun"/>
          <w:lang w:val="sr-Cyrl-CS"/>
        </w:rPr>
        <w:t xml:space="preserve">. Београд у вези са изградњом </w:t>
      </w:r>
      <w:proofErr w:type="spellStart"/>
      <w:r w:rsidR="00E322A1" w:rsidRPr="00926829">
        <w:rPr>
          <w:rFonts w:eastAsia="SimSun"/>
          <w:lang w:val="sr-Cyrl-CS"/>
        </w:rPr>
        <w:t>инфраструктурног</w:t>
      </w:r>
      <w:proofErr w:type="spellEnd"/>
      <w:r w:rsidR="00E322A1" w:rsidRPr="00926829">
        <w:rPr>
          <w:rFonts w:eastAsia="SimSun"/>
          <w:lang w:val="sr-Cyrl-CS"/>
        </w:rPr>
        <w:t xml:space="preserve"> коридора аутопута E-761 деонице Појате</w:t>
      </w:r>
      <w:r w:rsidR="00A552D6" w:rsidRPr="00926829">
        <w:rPr>
          <w:rFonts w:eastAsia="SimSun"/>
          <w:lang w:val="sr-Cyrl-CS"/>
        </w:rPr>
        <w:t xml:space="preserve"> </w:t>
      </w:r>
      <w:r w:rsidR="00E322A1" w:rsidRPr="00926829">
        <w:rPr>
          <w:rFonts w:eastAsia="SimSun"/>
          <w:lang w:val="sr-Cyrl-CS"/>
        </w:rPr>
        <w:t>-</w:t>
      </w:r>
      <w:r w:rsidR="00A552D6" w:rsidRPr="00926829">
        <w:rPr>
          <w:rFonts w:eastAsia="SimSun"/>
          <w:lang w:val="sr-Cyrl-CS"/>
        </w:rPr>
        <w:t xml:space="preserve"> </w:t>
      </w:r>
      <w:r w:rsidR="00E322A1" w:rsidRPr="00926829">
        <w:rPr>
          <w:rFonts w:eastAsia="SimSun"/>
          <w:lang w:val="sr-Cyrl-CS"/>
        </w:rPr>
        <w:t>Прељина (Моравски коридор) између Републике Србије коју заступа Влада Репуб</w:t>
      </w:r>
      <w:r w:rsidR="00A552D6" w:rsidRPr="00926829">
        <w:rPr>
          <w:rFonts w:eastAsia="SimSun"/>
          <w:lang w:val="sr-Cyrl-CS"/>
        </w:rPr>
        <w:t>лике Србије, поступајући преко М</w:t>
      </w:r>
      <w:r w:rsidR="00E322A1" w:rsidRPr="00926829">
        <w:rPr>
          <w:rFonts w:eastAsia="SimSun"/>
          <w:lang w:val="sr-Cyrl-CS"/>
        </w:rPr>
        <w:t xml:space="preserve">инистарства финансија као Зајмопримца и </w:t>
      </w:r>
      <w:proofErr w:type="spellStart"/>
      <w:r w:rsidR="00E322A1" w:rsidRPr="00926829">
        <w:rPr>
          <w:rFonts w:eastAsia="SimSun"/>
          <w:lang w:val="sr-Cyrl-CS"/>
        </w:rPr>
        <w:t>J.P</w:t>
      </w:r>
      <w:proofErr w:type="spellEnd"/>
      <w:r w:rsidR="00E322A1" w:rsidRPr="00926829">
        <w:rPr>
          <w:rFonts w:eastAsia="SimSun"/>
          <w:lang w:val="sr-Cyrl-CS"/>
        </w:rPr>
        <w:t xml:space="preserve">. MORGAN </w:t>
      </w:r>
      <w:proofErr w:type="spellStart"/>
      <w:r w:rsidR="00E322A1" w:rsidRPr="00926829">
        <w:rPr>
          <w:rFonts w:eastAsia="SimSun"/>
          <w:lang w:val="sr-Cyrl-CS"/>
        </w:rPr>
        <w:t>AG</w:t>
      </w:r>
      <w:proofErr w:type="spellEnd"/>
      <w:r w:rsidR="00E322A1" w:rsidRPr="00926829">
        <w:rPr>
          <w:rFonts w:eastAsia="SimSun"/>
          <w:lang w:val="sr-Cyrl-CS"/>
        </w:rPr>
        <w:t xml:space="preserve"> као Агентом и </w:t>
      </w:r>
      <w:proofErr w:type="spellStart"/>
      <w:r w:rsidR="00E322A1" w:rsidRPr="00926829">
        <w:rPr>
          <w:rFonts w:eastAsia="SimSun"/>
          <w:lang w:val="sr-Cyrl-CS"/>
        </w:rPr>
        <w:t>JPMORGAN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CHASE</w:t>
      </w:r>
      <w:proofErr w:type="spellEnd"/>
      <w:r w:rsidR="00E322A1" w:rsidRPr="00926829">
        <w:rPr>
          <w:rFonts w:eastAsia="SimSun"/>
          <w:lang w:val="sr-Cyrl-CS"/>
        </w:rPr>
        <w:t xml:space="preserve"> BANK, </w:t>
      </w:r>
      <w:proofErr w:type="spellStart"/>
      <w:r w:rsidR="00E322A1" w:rsidRPr="00926829">
        <w:rPr>
          <w:rFonts w:eastAsia="SimSun"/>
          <w:lang w:val="sr-Cyrl-CS"/>
        </w:rPr>
        <w:t>N.A</w:t>
      </w:r>
      <w:proofErr w:type="spellEnd"/>
      <w:r w:rsidR="00E322A1" w:rsidRPr="00926829">
        <w:rPr>
          <w:rFonts w:eastAsia="SimSun"/>
          <w:lang w:val="sr-Cyrl-CS"/>
        </w:rPr>
        <w:t xml:space="preserve">., LONDON </w:t>
      </w:r>
      <w:proofErr w:type="spellStart"/>
      <w:r w:rsidR="00E322A1" w:rsidRPr="00926829">
        <w:rPr>
          <w:rFonts w:eastAsia="SimSun"/>
          <w:lang w:val="sr-Cyrl-CS"/>
        </w:rPr>
        <w:t>BRANCH</w:t>
      </w:r>
      <w:proofErr w:type="spellEnd"/>
      <w:r w:rsidR="00E322A1" w:rsidRPr="00926829">
        <w:rPr>
          <w:rFonts w:eastAsia="SimSun"/>
          <w:lang w:val="sr-Cyrl-CS"/>
        </w:rPr>
        <w:t xml:space="preserve"> као Првобитн</w:t>
      </w:r>
      <w:r w:rsidR="00A552D6" w:rsidRPr="00926829">
        <w:rPr>
          <w:rFonts w:eastAsia="SimSun"/>
          <w:lang w:val="sr-Cyrl-CS"/>
        </w:rPr>
        <w:t>им  мандатним водећим аранжером и</w:t>
      </w:r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Credit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Agricole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Corporate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and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Investment</w:t>
      </w:r>
      <w:proofErr w:type="spellEnd"/>
      <w:r w:rsidR="00E322A1" w:rsidRPr="00926829">
        <w:rPr>
          <w:rFonts w:eastAsia="SimSun"/>
          <w:lang w:val="sr-Cyrl-CS"/>
        </w:rPr>
        <w:t xml:space="preserve"> Bank, </w:t>
      </w:r>
      <w:proofErr w:type="spellStart"/>
      <w:r w:rsidR="00E322A1" w:rsidRPr="00926829">
        <w:rPr>
          <w:rFonts w:eastAsia="SimSun"/>
          <w:lang w:val="sr-Cyrl-CS"/>
        </w:rPr>
        <w:t>Raiffeisen</w:t>
      </w:r>
      <w:proofErr w:type="spellEnd"/>
      <w:r w:rsidR="00E322A1" w:rsidRPr="00926829">
        <w:rPr>
          <w:rFonts w:eastAsia="SimSun"/>
          <w:lang w:val="sr-Cyrl-CS"/>
        </w:rPr>
        <w:t xml:space="preserve"> Bank </w:t>
      </w:r>
      <w:proofErr w:type="spellStart"/>
      <w:r w:rsidR="00E322A1" w:rsidRPr="00926829">
        <w:rPr>
          <w:rFonts w:eastAsia="SimSun"/>
          <w:lang w:val="sr-Cyrl-CS"/>
        </w:rPr>
        <w:t>Internationa</w:t>
      </w:r>
      <w:r w:rsidR="00A552D6" w:rsidRPr="00926829">
        <w:rPr>
          <w:rFonts w:eastAsia="SimSun"/>
          <w:lang w:val="sr-Cyrl-CS"/>
        </w:rPr>
        <w:t>l</w:t>
      </w:r>
      <w:proofErr w:type="spellEnd"/>
      <w:r w:rsidR="00A552D6" w:rsidRPr="00926829">
        <w:rPr>
          <w:rFonts w:eastAsia="SimSun"/>
          <w:lang w:val="sr-Cyrl-CS"/>
        </w:rPr>
        <w:t xml:space="preserve"> </w:t>
      </w:r>
      <w:proofErr w:type="spellStart"/>
      <w:r w:rsidR="00A552D6" w:rsidRPr="00926829">
        <w:rPr>
          <w:rFonts w:eastAsia="SimSun"/>
          <w:lang w:val="sr-Cyrl-CS"/>
        </w:rPr>
        <w:t>AG</w:t>
      </w:r>
      <w:proofErr w:type="spellEnd"/>
      <w:r w:rsidR="00A552D6" w:rsidRPr="00926829">
        <w:rPr>
          <w:rFonts w:eastAsia="SimSun"/>
          <w:lang w:val="sr-Cyrl-CS"/>
        </w:rPr>
        <w:t xml:space="preserve"> и </w:t>
      </w:r>
      <w:proofErr w:type="spellStart"/>
      <w:r w:rsidR="00A552D6" w:rsidRPr="00926829">
        <w:rPr>
          <w:rFonts w:eastAsia="SimSun"/>
          <w:lang w:val="sr-Cyrl-CS"/>
        </w:rPr>
        <w:t>Santander</w:t>
      </w:r>
      <w:proofErr w:type="spellEnd"/>
      <w:r w:rsidR="00A552D6" w:rsidRPr="00926829">
        <w:rPr>
          <w:rFonts w:eastAsia="SimSun"/>
          <w:lang w:val="sr-Cyrl-CS"/>
        </w:rPr>
        <w:t xml:space="preserve"> Bank </w:t>
      </w:r>
      <w:proofErr w:type="spellStart"/>
      <w:r w:rsidR="00A552D6" w:rsidRPr="00926829">
        <w:rPr>
          <w:rFonts w:eastAsia="SimSun"/>
          <w:lang w:val="sr-Cyrl-CS"/>
        </w:rPr>
        <w:t>N.A</w:t>
      </w:r>
      <w:proofErr w:type="spellEnd"/>
      <w:r w:rsidR="00A552D6" w:rsidRPr="00926829">
        <w:rPr>
          <w:rFonts w:eastAsia="SimSun"/>
          <w:lang w:val="sr-Cyrl-CS"/>
        </w:rPr>
        <w:t>. као Мандатним водећим аранжерима и</w:t>
      </w:r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CaixaBank</w:t>
      </w:r>
      <w:proofErr w:type="spellEnd"/>
      <w:r w:rsidR="00E322A1" w:rsidRPr="00926829">
        <w:rPr>
          <w:rFonts w:eastAsia="SimSun"/>
          <w:lang w:val="sr-Cyrl-CS"/>
        </w:rPr>
        <w:t>,</w:t>
      </w:r>
      <w:r w:rsidR="00A552D6" w:rsidRPr="00926829">
        <w:rPr>
          <w:rFonts w:eastAsia="SimSun"/>
          <w:lang w:val="sr-Cyrl-CS"/>
        </w:rPr>
        <w:t xml:space="preserve"> </w:t>
      </w:r>
      <w:proofErr w:type="spellStart"/>
      <w:r w:rsidR="00A552D6" w:rsidRPr="00926829">
        <w:rPr>
          <w:rFonts w:eastAsia="SimSun"/>
          <w:lang w:val="sr-Cyrl-CS"/>
        </w:rPr>
        <w:t>S.A</w:t>
      </w:r>
      <w:proofErr w:type="spellEnd"/>
      <w:r w:rsidR="00A552D6" w:rsidRPr="00926829">
        <w:rPr>
          <w:rFonts w:eastAsia="SimSun"/>
          <w:lang w:val="sr-Cyrl-CS"/>
        </w:rPr>
        <w:t xml:space="preserve">. и </w:t>
      </w:r>
      <w:proofErr w:type="spellStart"/>
      <w:r w:rsidR="00A552D6" w:rsidRPr="00926829">
        <w:rPr>
          <w:rFonts w:eastAsia="SimSun"/>
          <w:lang w:val="sr-Cyrl-CS"/>
        </w:rPr>
        <w:t>UBS</w:t>
      </w:r>
      <w:proofErr w:type="spellEnd"/>
      <w:r w:rsidR="00A552D6" w:rsidRPr="00926829">
        <w:rPr>
          <w:rFonts w:eastAsia="SimSun"/>
          <w:lang w:val="sr-Cyrl-CS"/>
        </w:rPr>
        <w:t xml:space="preserve"> </w:t>
      </w:r>
      <w:proofErr w:type="spellStart"/>
      <w:r w:rsidR="00A552D6" w:rsidRPr="00926829">
        <w:rPr>
          <w:rFonts w:eastAsia="SimSun"/>
          <w:lang w:val="sr-Cyrl-CS"/>
        </w:rPr>
        <w:t>Switzerland</w:t>
      </w:r>
      <w:proofErr w:type="spellEnd"/>
      <w:r w:rsidR="00A552D6" w:rsidRPr="00926829">
        <w:rPr>
          <w:rFonts w:eastAsia="SimSun"/>
          <w:lang w:val="sr-Cyrl-CS"/>
        </w:rPr>
        <w:t xml:space="preserve"> </w:t>
      </w:r>
      <w:proofErr w:type="spellStart"/>
      <w:r w:rsidR="00A552D6" w:rsidRPr="00926829">
        <w:rPr>
          <w:rFonts w:eastAsia="SimSun"/>
          <w:lang w:val="sr-Cyrl-CS"/>
        </w:rPr>
        <w:t>AG</w:t>
      </w:r>
      <w:proofErr w:type="spellEnd"/>
      <w:r w:rsidR="00A552D6" w:rsidRPr="00926829">
        <w:rPr>
          <w:rFonts w:eastAsia="SimSun"/>
          <w:lang w:val="sr-Cyrl-CS"/>
        </w:rPr>
        <w:t xml:space="preserve"> као В</w:t>
      </w:r>
      <w:r w:rsidR="00E322A1" w:rsidRPr="00926829">
        <w:rPr>
          <w:rFonts w:eastAsia="SimSun"/>
          <w:lang w:val="sr-Cyrl-CS"/>
        </w:rPr>
        <w:t xml:space="preserve">одећим аранжерима и </w:t>
      </w:r>
      <w:proofErr w:type="spellStart"/>
      <w:r w:rsidR="00E322A1" w:rsidRPr="00926829">
        <w:rPr>
          <w:rFonts w:eastAsia="SimSun"/>
          <w:lang w:val="sr-Cyrl-CS"/>
        </w:rPr>
        <w:t>Banco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Santander</w:t>
      </w:r>
      <w:proofErr w:type="spellEnd"/>
      <w:r w:rsidR="00E322A1" w:rsidRPr="00926829">
        <w:rPr>
          <w:rFonts w:eastAsia="SimSun"/>
          <w:lang w:val="sr-Cyrl-CS"/>
        </w:rPr>
        <w:t xml:space="preserve">, </w:t>
      </w:r>
      <w:proofErr w:type="spellStart"/>
      <w:r w:rsidR="00E322A1" w:rsidRPr="00926829">
        <w:rPr>
          <w:rFonts w:eastAsia="SimSun"/>
          <w:lang w:val="sr-Cyrl-CS"/>
        </w:rPr>
        <w:t>S.A</w:t>
      </w:r>
      <w:proofErr w:type="spellEnd"/>
      <w:r w:rsidR="00E322A1" w:rsidRPr="00926829">
        <w:rPr>
          <w:rFonts w:eastAsia="SimSun"/>
          <w:lang w:val="sr-Cyrl-CS"/>
        </w:rPr>
        <w:t xml:space="preserve">., </w:t>
      </w:r>
      <w:proofErr w:type="spellStart"/>
      <w:r w:rsidR="00E322A1" w:rsidRPr="00926829">
        <w:rPr>
          <w:rFonts w:eastAsia="SimSun"/>
          <w:lang w:val="sr-Cyrl-CS"/>
        </w:rPr>
        <w:t>CaixaBank</w:t>
      </w:r>
      <w:proofErr w:type="spellEnd"/>
      <w:r w:rsidR="00E322A1" w:rsidRPr="00926829">
        <w:rPr>
          <w:rFonts w:eastAsia="SimSun"/>
          <w:lang w:val="sr-Cyrl-CS"/>
        </w:rPr>
        <w:t xml:space="preserve">, </w:t>
      </w:r>
      <w:proofErr w:type="spellStart"/>
      <w:r w:rsidR="00E322A1" w:rsidRPr="00926829">
        <w:rPr>
          <w:rFonts w:eastAsia="SimSun"/>
          <w:lang w:val="sr-Cyrl-CS"/>
        </w:rPr>
        <w:t>S.A</w:t>
      </w:r>
      <w:proofErr w:type="spellEnd"/>
      <w:r w:rsidR="00E322A1" w:rsidRPr="00926829">
        <w:rPr>
          <w:rFonts w:eastAsia="SimSun"/>
          <w:lang w:val="sr-Cyrl-CS"/>
        </w:rPr>
        <w:t xml:space="preserve">., </w:t>
      </w:r>
      <w:proofErr w:type="spellStart"/>
      <w:r w:rsidR="00E322A1" w:rsidRPr="00926829">
        <w:rPr>
          <w:rFonts w:eastAsia="SimSun"/>
          <w:lang w:val="sr-Cyrl-CS"/>
        </w:rPr>
        <w:t>Credit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Agricole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Corporate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and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Investment</w:t>
      </w:r>
      <w:proofErr w:type="spellEnd"/>
      <w:r w:rsidR="00E322A1" w:rsidRPr="00926829">
        <w:rPr>
          <w:rFonts w:eastAsia="SimSun"/>
          <w:lang w:val="sr-Cyrl-CS"/>
        </w:rPr>
        <w:t xml:space="preserve"> Bank, </w:t>
      </w:r>
      <w:proofErr w:type="spellStart"/>
      <w:r w:rsidR="00E322A1" w:rsidRPr="00926829">
        <w:rPr>
          <w:rFonts w:eastAsia="SimSun"/>
          <w:lang w:val="sr-Cyrl-CS"/>
        </w:rPr>
        <w:t>JPMorgan</w:t>
      </w:r>
      <w:proofErr w:type="spellEnd"/>
      <w:r w:rsidR="00E322A1" w:rsidRPr="00926829">
        <w:rPr>
          <w:rFonts w:eastAsia="SimSun"/>
          <w:lang w:val="sr-Cyrl-CS"/>
        </w:rPr>
        <w:t xml:space="preserve"> </w:t>
      </w:r>
      <w:proofErr w:type="spellStart"/>
      <w:r w:rsidR="00E322A1" w:rsidRPr="00926829">
        <w:rPr>
          <w:rFonts w:eastAsia="SimSun"/>
          <w:lang w:val="sr-Cyrl-CS"/>
        </w:rPr>
        <w:t>Chase</w:t>
      </w:r>
      <w:proofErr w:type="spellEnd"/>
      <w:r w:rsidR="00E322A1" w:rsidRPr="00926829">
        <w:rPr>
          <w:rFonts w:eastAsia="SimSun"/>
          <w:lang w:val="sr-Cyrl-CS"/>
        </w:rPr>
        <w:t xml:space="preserve"> Bank, </w:t>
      </w:r>
      <w:proofErr w:type="spellStart"/>
      <w:r w:rsidR="00E322A1" w:rsidRPr="00926829">
        <w:rPr>
          <w:rFonts w:eastAsia="SimSun"/>
          <w:lang w:val="sr-Cyrl-CS"/>
        </w:rPr>
        <w:t>N.A</w:t>
      </w:r>
      <w:proofErr w:type="spellEnd"/>
      <w:r w:rsidR="00E322A1" w:rsidRPr="00926829">
        <w:rPr>
          <w:rFonts w:eastAsia="SimSun"/>
          <w:lang w:val="sr-Cyrl-CS"/>
        </w:rPr>
        <w:t xml:space="preserve">., London </w:t>
      </w:r>
      <w:proofErr w:type="spellStart"/>
      <w:r w:rsidR="00E322A1" w:rsidRPr="00926829">
        <w:rPr>
          <w:rFonts w:eastAsia="SimSun"/>
          <w:lang w:val="sr-Cyrl-CS"/>
        </w:rPr>
        <w:t>Branch</w:t>
      </w:r>
      <w:proofErr w:type="spellEnd"/>
      <w:r w:rsidR="00E322A1" w:rsidRPr="00926829">
        <w:rPr>
          <w:rFonts w:eastAsia="SimSun"/>
          <w:lang w:val="sr-Cyrl-CS"/>
        </w:rPr>
        <w:t xml:space="preserve">, </w:t>
      </w:r>
      <w:proofErr w:type="spellStart"/>
      <w:r w:rsidR="00E322A1" w:rsidRPr="00926829">
        <w:rPr>
          <w:rFonts w:eastAsia="SimSun"/>
          <w:lang w:val="sr-Cyrl-CS"/>
        </w:rPr>
        <w:t>Raiffeisen</w:t>
      </w:r>
      <w:proofErr w:type="spellEnd"/>
      <w:r w:rsidR="00E322A1" w:rsidRPr="00926829">
        <w:rPr>
          <w:rFonts w:eastAsia="SimSun"/>
          <w:lang w:val="sr-Cyrl-CS"/>
        </w:rPr>
        <w:t xml:space="preserve"> Bank </w:t>
      </w:r>
      <w:proofErr w:type="spellStart"/>
      <w:r w:rsidR="00E322A1" w:rsidRPr="00926829">
        <w:rPr>
          <w:rFonts w:eastAsia="SimSun"/>
          <w:lang w:val="sr-Cyrl-CS"/>
        </w:rPr>
        <w:t>Internation</w:t>
      </w:r>
      <w:r w:rsidR="00A552D6" w:rsidRPr="00926829">
        <w:rPr>
          <w:rFonts w:eastAsia="SimSun"/>
          <w:lang w:val="sr-Cyrl-CS"/>
        </w:rPr>
        <w:t>al</w:t>
      </w:r>
      <w:proofErr w:type="spellEnd"/>
      <w:r w:rsidR="00A552D6" w:rsidRPr="00926829">
        <w:rPr>
          <w:rFonts w:eastAsia="SimSun"/>
          <w:lang w:val="sr-Cyrl-CS"/>
        </w:rPr>
        <w:t xml:space="preserve"> </w:t>
      </w:r>
      <w:proofErr w:type="spellStart"/>
      <w:r w:rsidR="00A552D6" w:rsidRPr="00926829">
        <w:rPr>
          <w:rFonts w:eastAsia="SimSun"/>
          <w:lang w:val="sr-Cyrl-CS"/>
        </w:rPr>
        <w:t>AG</w:t>
      </w:r>
      <w:proofErr w:type="spellEnd"/>
      <w:r w:rsidR="00A552D6" w:rsidRPr="00926829">
        <w:rPr>
          <w:rFonts w:eastAsia="SimSun"/>
          <w:lang w:val="sr-Cyrl-CS"/>
        </w:rPr>
        <w:t xml:space="preserve"> и </w:t>
      </w:r>
      <w:proofErr w:type="spellStart"/>
      <w:r w:rsidR="00A552D6" w:rsidRPr="00926829">
        <w:rPr>
          <w:rFonts w:eastAsia="SimSun"/>
          <w:lang w:val="sr-Cyrl-CS"/>
        </w:rPr>
        <w:t>UBS</w:t>
      </w:r>
      <w:proofErr w:type="spellEnd"/>
      <w:r w:rsidR="00A552D6" w:rsidRPr="00926829">
        <w:rPr>
          <w:rFonts w:eastAsia="SimSun"/>
          <w:lang w:val="sr-Cyrl-CS"/>
        </w:rPr>
        <w:t xml:space="preserve"> </w:t>
      </w:r>
      <w:proofErr w:type="spellStart"/>
      <w:r w:rsidR="00A552D6" w:rsidRPr="00926829">
        <w:rPr>
          <w:rFonts w:eastAsia="SimSun"/>
          <w:lang w:val="sr-Cyrl-CS"/>
        </w:rPr>
        <w:t>Switzerland</w:t>
      </w:r>
      <w:proofErr w:type="spellEnd"/>
      <w:r w:rsidR="00A552D6" w:rsidRPr="00926829">
        <w:rPr>
          <w:rFonts w:eastAsia="SimSun"/>
          <w:lang w:val="sr-Cyrl-CS"/>
        </w:rPr>
        <w:t xml:space="preserve"> </w:t>
      </w:r>
      <w:proofErr w:type="spellStart"/>
      <w:r w:rsidR="00A552D6" w:rsidRPr="00926829">
        <w:rPr>
          <w:rFonts w:eastAsia="SimSun"/>
          <w:lang w:val="sr-Cyrl-CS"/>
        </w:rPr>
        <w:t>AG</w:t>
      </w:r>
      <w:proofErr w:type="spellEnd"/>
      <w:r w:rsidR="00A552D6" w:rsidRPr="00926829">
        <w:rPr>
          <w:rFonts w:eastAsia="SimSun"/>
          <w:lang w:val="sr-Cyrl-CS"/>
        </w:rPr>
        <w:t xml:space="preserve"> као П</w:t>
      </w:r>
      <w:r w:rsidR="00E322A1" w:rsidRPr="00926829">
        <w:rPr>
          <w:rFonts w:eastAsia="SimSun"/>
          <w:lang w:val="sr-Cyrl-CS"/>
        </w:rPr>
        <w:t>рвобитним за</w:t>
      </w:r>
      <w:r w:rsidR="00A552D6" w:rsidRPr="00926829">
        <w:rPr>
          <w:rFonts w:eastAsia="SimSun"/>
          <w:lang w:val="sr-Cyrl-CS"/>
        </w:rPr>
        <w:t>ј</w:t>
      </w:r>
      <w:r w:rsidR="00E322A1" w:rsidRPr="00926829">
        <w:rPr>
          <w:rFonts w:eastAsia="SimSun"/>
          <w:lang w:val="sr-Cyrl-CS"/>
        </w:rPr>
        <w:t>модавцима</w:t>
      </w:r>
      <w:r w:rsidRPr="00926829">
        <w:rPr>
          <w:rFonts w:eastAsia="SimSun"/>
          <w:lang w:val="sr-Cyrl-CS"/>
        </w:rPr>
        <w:t xml:space="preserve">, </w:t>
      </w:r>
      <w:r w:rsidRPr="00926829">
        <w:rPr>
          <w:lang w:val="sr-Cyrl-CS"/>
        </w:rPr>
        <w:t>у оригиналу на енглеском језику и у преводу на српски језик.</w:t>
      </w:r>
    </w:p>
    <w:p w:rsidR="00692046" w:rsidRPr="00926829" w:rsidRDefault="00692046" w:rsidP="00692046">
      <w:pPr>
        <w:ind w:firstLine="720"/>
        <w:jc w:val="both"/>
        <w:rPr>
          <w:lang w:val="sr-Cyrl-CS"/>
        </w:rPr>
      </w:pPr>
      <w:r w:rsidRPr="00926829">
        <w:rPr>
          <w:lang w:val="sr-Cyrl-CS"/>
        </w:rPr>
        <w:t xml:space="preserve">Одредбом члана 3. уређује се ступање на снагу овог закона. </w:t>
      </w:r>
    </w:p>
    <w:p w:rsidR="00AE55C5" w:rsidRPr="00926829" w:rsidRDefault="00AE55C5" w:rsidP="00692046">
      <w:pPr>
        <w:ind w:firstLine="720"/>
        <w:jc w:val="both"/>
        <w:rPr>
          <w:lang w:val="sr-Cyrl-CS"/>
        </w:rPr>
      </w:pPr>
    </w:p>
    <w:p w:rsidR="00692046" w:rsidRPr="00926829" w:rsidRDefault="00692046" w:rsidP="00692046">
      <w:pPr>
        <w:ind w:firstLine="720"/>
        <w:jc w:val="both"/>
        <w:rPr>
          <w:bCs/>
          <w:lang w:val="sr-Cyrl-CS"/>
        </w:rPr>
      </w:pPr>
    </w:p>
    <w:p w:rsidR="00692046" w:rsidRPr="00926829" w:rsidRDefault="00692046" w:rsidP="00692046">
      <w:pPr>
        <w:ind w:firstLine="720"/>
        <w:jc w:val="both"/>
        <w:rPr>
          <w:bCs/>
          <w:lang w:val="sr-Cyrl-CS"/>
        </w:rPr>
      </w:pPr>
      <w:proofErr w:type="spellStart"/>
      <w:r w:rsidRPr="00926829">
        <w:rPr>
          <w:bCs/>
          <w:lang w:val="sr-Cyrl-CS"/>
        </w:rPr>
        <w:t>IV</w:t>
      </w:r>
      <w:proofErr w:type="spellEnd"/>
      <w:r w:rsidRPr="00926829">
        <w:rPr>
          <w:bCs/>
          <w:lang w:val="sr-Cyrl-CS"/>
        </w:rPr>
        <w:t>. ПРОЦЕНА ИЗНОСА ФИНАНСИЈСКИХ СРЕДСТАВА ПОТРЕБНИХ ЗА   СПРОВОЂЕЊЕ ЗАКОНА</w:t>
      </w:r>
    </w:p>
    <w:p w:rsidR="00692046" w:rsidRPr="00926829" w:rsidRDefault="00692046" w:rsidP="00692046">
      <w:pPr>
        <w:jc w:val="both"/>
        <w:rPr>
          <w:lang w:val="sr-Cyrl-CS"/>
        </w:rPr>
      </w:pPr>
    </w:p>
    <w:p w:rsidR="00692046" w:rsidRPr="00926829" w:rsidRDefault="00692046" w:rsidP="00692046">
      <w:pPr>
        <w:jc w:val="both"/>
        <w:rPr>
          <w:lang w:val="sr-Cyrl-CS"/>
        </w:rPr>
      </w:pPr>
      <w:r w:rsidRPr="00926829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926829" w:rsidRDefault="00692046" w:rsidP="00692046">
      <w:pPr>
        <w:jc w:val="both"/>
        <w:rPr>
          <w:lang w:val="sr-Cyrl-CS"/>
        </w:rPr>
      </w:pPr>
    </w:p>
    <w:p w:rsidR="00B74EB0" w:rsidRPr="00926829" w:rsidRDefault="00B74EB0" w:rsidP="00692046">
      <w:pPr>
        <w:jc w:val="both"/>
        <w:rPr>
          <w:lang w:val="sr-Cyrl-CS"/>
        </w:rPr>
      </w:pPr>
    </w:p>
    <w:sectPr w:rsidR="00B74EB0" w:rsidRPr="00926829" w:rsidSect="003C2142">
      <w:headerReference w:type="even" r:id="rId7"/>
      <w:headerReference w:type="default" r:id="rId8"/>
      <w:footerReference w:type="even" r:id="rId9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552" w:rsidRDefault="00EA2552">
      <w:r>
        <w:separator/>
      </w:r>
    </w:p>
  </w:endnote>
  <w:endnote w:type="continuationSeparator" w:id="0">
    <w:p w:rsidR="00EA2552" w:rsidRDefault="00EA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552" w:rsidRDefault="00EA2552">
      <w:r>
        <w:separator/>
      </w:r>
    </w:p>
  </w:footnote>
  <w:footnote w:type="continuationSeparator" w:id="0">
    <w:p w:rsidR="00EA2552" w:rsidRDefault="00EA2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6829">
      <w:rPr>
        <w:rStyle w:val="PageNumber"/>
        <w:noProof/>
      </w:rPr>
      <w:t>4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E05B7"/>
    <w:rsid w:val="00103B05"/>
    <w:rsid w:val="00113ACC"/>
    <w:rsid w:val="0011444A"/>
    <w:rsid w:val="00117CB4"/>
    <w:rsid w:val="00122854"/>
    <w:rsid w:val="00126325"/>
    <w:rsid w:val="00137165"/>
    <w:rsid w:val="00144767"/>
    <w:rsid w:val="00147749"/>
    <w:rsid w:val="00153626"/>
    <w:rsid w:val="001667F5"/>
    <w:rsid w:val="001767A8"/>
    <w:rsid w:val="00194E3B"/>
    <w:rsid w:val="001A3B02"/>
    <w:rsid w:val="001A6058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94ADD"/>
    <w:rsid w:val="003B34BB"/>
    <w:rsid w:val="003C0CD0"/>
    <w:rsid w:val="003C2142"/>
    <w:rsid w:val="003C4052"/>
    <w:rsid w:val="003E6854"/>
    <w:rsid w:val="003E6BA6"/>
    <w:rsid w:val="003F7B23"/>
    <w:rsid w:val="0040226C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141EE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2FA9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05A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2742"/>
    <w:rsid w:val="00815794"/>
    <w:rsid w:val="00836B68"/>
    <w:rsid w:val="00845874"/>
    <w:rsid w:val="0085379B"/>
    <w:rsid w:val="008604C6"/>
    <w:rsid w:val="00862E50"/>
    <w:rsid w:val="00864A3D"/>
    <w:rsid w:val="00866F6D"/>
    <w:rsid w:val="00874CB0"/>
    <w:rsid w:val="00880F00"/>
    <w:rsid w:val="00884A19"/>
    <w:rsid w:val="00890B04"/>
    <w:rsid w:val="00890DFB"/>
    <w:rsid w:val="008A2893"/>
    <w:rsid w:val="008A40D8"/>
    <w:rsid w:val="008A5066"/>
    <w:rsid w:val="008B4ED3"/>
    <w:rsid w:val="008B4F87"/>
    <w:rsid w:val="008C220C"/>
    <w:rsid w:val="008C39C2"/>
    <w:rsid w:val="008C45A6"/>
    <w:rsid w:val="008D29F9"/>
    <w:rsid w:val="008E640C"/>
    <w:rsid w:val="008F15A3"/>
    <w:rsid w:val="008F54A3"/>
    <w:rsid w:val="009014BF"/>
    <w:rsid w:val="009142C3"/>
    <w:rsid w:val="00923785"/>
    <w:rsid w:val="00926829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552D6"/>
    <w:rsid w:val="00A56DC0"/>
    <w:rsid w:val="00A67B90"/>
    <w:rsid w:val="00AA5172"/>
    <w:rsid w:val="00AA5E8B"/>
    <w:rsid w:val="00AA7FD3"/>
    <w:rsid w:val="00AB114C"/>
    <w:rsid w:val="00AB1D87"/>
    <w:rsid w:val="00AC23DB"/>
    <w:rsid w:val="00AC319E"/>
    <w:rsid w:val="00AC6967"/>
    <w:rsid w:val="00AC6E28"/>
    <w:rsid w:val="00AD73DE"/>
    <w:rsid w:val="00AE0B32"/>
    <w:rsid w:val="00AE55C5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74EB0"/>
    <w:rsid w:val="00B8231A"/>
    <w:rsid w:val="00B82F86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47EF"/>
    <w:rsid w:val="00D055F0"/>
    <w:rsid w:val="00D07955"/>
    <w:rsid w:val="00D34420"/>
    <w:rsid w:val="00D42C6F"/>
    <w:rsid w:val="00D57EE4"/>
    <w:rsid w:val="00D60D13"/>
    <w:rsid w:val="00D6104B"/>
    <w:rsid w:val="00D7163A"/>
    <w:rsid w:val="00D71C65"/>
    <w:rsid w:val="00D809EF"/>
    <w:rsid w:val="00DA3A35"/>
    <w:rsid w:val="00DD264B"/>
    <w:rsid w:val="00DE046C"/>
    <w:rsid w:val="00DF2E0D"/>
    <w:rsid w:val="00DF2F34"/>
    <w:rsid w:val="00DF3348"/>
    <w:rsid w:val="00DF6741"/>
    <w:rsid w:val="00E219CE"/>
    <w:rsid w:val="00E3026C"/>
    <w:rsid w:val="00E322A1"/>
    <w:rsid w:val="00E376A0"/>
    <w:rsid w:val="00E40475"/>
    <w:rsid w:val="00E45A97"/>
    <w:rsid w:val="00E45C01"/>
    <w:rsid w:val="00E53694"/>
    <w:rsid w:val="00E64495"/>
    <w:rsid w:val="00E77BF9"/>
    <w:rsid w:val="00E803F4"/>
    <w:rsid w:val="00E80D89"/>
    <w:rsid w:val="00E80F05"/>
    <w:rsid w:val="00E82B95"/>
    <w:rsid w:val="00E85949"/>
    <w:rsid w:val="00E8762A"/>
    <w:rsid w:val="00E92AE5"/>
    <w:rsid w:val="00E93238"/>
    <w:rsid w:val="00EA2552"/>
    <w:rsid w:val="00EA60E5"/>
    <w:rsid w:val="00EC3998"/>
    <w:rsid w:val="00EC61DD"/>
    <w:rsid w:val="00EE09D2"/>
    <w:rsid w:val="00EE585F"/>
    <w:rsid w:val="00EE6323"/>
    <w:rsid w:val="00EE6B63"/>
    <w:rsid w:val="00EF6FF3"/>
    <w:rsid w:val="00F01185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Snezana Marinovic</cp:lastModifiedBy>
  <cp:revision>22</cp:revision>
  <cp:lastPrinted>2021-12-30T07:25:00Z</cp:lastPrinted>
  <dcterms:created xsi:type="dcterms:W3CDTF">2019-12-26T10:25:00Z</dcterms:created>
  <dcterms:modified xsi:type="dcterms:W3CDTF">2021-12-30T07:25:00Z</dcterms:modified>
</cp:coreProperties>
</file>